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3450"/>
        <w:gridCol w:w="2337"/>
        <w:gridCol w:w="4419"/>
      </w:tblGrid>
      <w:tr w:rsidR="005A6A49" w:rsidRPr="005D222D" w:rsidTr="00337BCC">
        <w:trPr>
          <w:trHeight w:val="3280"/>
        </w:trPr>
        <w:tc>
          <w:tcPr>
            <w:tcW w:w="3450" w:type="dxa"/>
          </w:tcPr>
          <w:p w:rsidR="005A6A49" w:rsidRPr="005D222D" w:rsidRDefault="005A6A49" w:rsidP="00337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5A6A49" w:rsidRPr="005D222D" w:rsidRDefault="005A6A49" w:rsidP="00337BCC">
            <w:pPr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9" w:type="dxa"/>
          </w:tcPr>
          <w:p w:rsidR="005A6A49" w:rsidRPr="005D222D" w:rsidRDefault="005A6A49" w:rsidP="00337BCC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5D222D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</w:p>
          <w:p w:rsidR="005A6A49" w:rsidRPr="005D222D" w:rsidRDefault="005A6A49" w:rsidP="00337BCC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  <w:p w:rsidR="005A6A49" w:rsidRPr="005D222D" w:rsidRDefault="005A6A49" w:rsidP="00337BCC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5D222D">
              <w:rPr>
                <w:rFonts w:ascii="Times New Roman" w:hAnsi="Times New Roman"/>
                <w:sz w:val="24"/>
                <w:szCs w:val="24"/>
              </w:rPr>
              <w:t xml:space="preserve">              «Утверждаю»</w:t>
            </w:r>
          </w:p>
          <w:p w:rsidR="005A6A49" w:rsidRPr="005D222D" w:rsidRDefault="005A6A49" w:rsidP="00337BCC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5D222D">
              <w:rPr>
                <w:rFonts w:ascii="Times New Roman" w:hAnsi="Times New Roman"/>
                <w:sz w:val="24"/>
                <w:szCs w:val="24"/>
              </w:rPr>
              <w:t>Директор МБОУ      «</w:t>
            </w:r>
            <w:r w:rsidR="0023695D">
              <w:rPr>
                <w:rFonts w:ascii="Times New Roman" w:hAnsi="Times New Roman"/>
                <w:sz w:val="24"/>
                <w:szCs w:val="24"/>
              </w:rPr>
              <w:t>Федоровская СОШ им.Е.Г.Тутаева</w:t>
            </w:r>
            <w:r w:rsidRPr="005D222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A6A49" w:rsidRPr="005D222D" w:rsidRDefault="005A6A49" w:rsidP="00337BCC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  <w:p w:rsidR="005A6A49" w:rsidRPr="005D222D" w:rsidRDefault="0023695D" w:rsidP="00337BCC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М.А.Серяков</w:t>
            </w:r>
            <w:proofErr w:type="spellEnd"/>
          </w:p>
          <w:p w:rsidR="005A6A49" w:rsidRPr="005D222D" w:rsidRDefault="005A6A49" w:rsidP="00337BCC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  <w:p w:rsidR="005A6A49" w:rsidRPr="005D222D" w:rsidRDefault="005A6A49" w:rsidP="00337BCC">
            <w:pPr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5D222D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23695D">
              <w:rPr>
                <w:rFonts w:ascii="Times New Roman" w:hAnsi="Times New Roman"/>
                <w:sz w:val="24"/>
                <w:szCs w:val="24"/>
              </w:rPr>
              <w:t>28</w:t>
            </w:r>
            <w:bookmarkStart w:id="0" w:name="_GoBack"/>
            <w:bookmarkEnd w:id="0"/>
            <w:r w:rsidRPr="005D222D">
              <w:rPr>
                <w:rFonts w:ascii="Times New Roman" w:hAnsi="Times New Roman"/>
                <w:sz w:val="24"/>
                <w:szCs w:val="24"/>
              </w:rPr>
              <w:t xml:space="preserve">  августа 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5D222D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</w:tbl>
    <w:p w:rsidR="005A6A49" w:rsidRPr="008D707C" w:rsidRDefault="005A6A49" w:rsidP="0023695D">
      <w:pPr>
        <w:spacing w:after="0"/>
        <w:rPr>
          <w:rFonts w:ascii="Times New Roman" w:hAnsi="Times New Roman"/>
          <w:b/>
          <w:sz w:val="28"/>
          <w:szCs w:val="28"/>
        </w:rPr>
      </w:pPr>
      <w:r w:rsidRPr="008D707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D707C">
        <w:rPr>
          <w:rFonts w:ascii="Times New Roman" w:hAnsi="Times New Roman"/>
          <w:b/>
          <w:sz w:val="28"/>
          <w:szCs w:val="28"/>
        </w:rPr>
        <w:t>Программно</w:t>
      </w:r>
      <w:proofErr w:type="spellEnd"/>
      <w:r w:rsidRPr="008D707C">
        <w:rPr>
          <w:rFonts w:ascii="Times New Roman" w:hAnsi="Times New Roman"/>
          <w:b/>
          <w:sz w:val="28"/>
          <w:szCs w:val="28"/>
        </w:rPr>
        <w:t xml:space="preserve"> – методическое обеспечение учебного плана.</w:t>
      </w:r>
    </w:p>
    <w:p w:rsidR="005A6A49" w:rsidRPr="008D707C" w:rsidRDefault="005A6A49" w:rsidP="005A6A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D707C">
        <w:rPr>
          <w:rFonts w:ascii="Times New Roman" w:hAnsi="Times New Roman"/>
          <w:b/>
          <w:sz w:val="28"/>
          <w:szCs w:val="28"/>
        </w:rPr>
        <w:t>Учебно – методические комплекты</w:t>
      </w:r>
    </w:p>
    <w:p w:rsidR="005A6A49" w:rsidRPr="008D707C" w:rsidRDefault="005A6A49" w:rsidP="005A6A49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8D707C">
        <w:rPr>
          <w:rFonts w:ascii="Times New Roman" w:hAnsi="Times New Roman"/>
          <w:b/>
          <w:i/>
          <w:sz w:val="24"/>
          <w:szCs w:val="24"/>
        </w:rPr>
        <w:t>Используемые программы и учебники для изучения предметов на базовом уровне в 2021/2022 учебном году в  1-4 классах (на основании Федерального и Регионального перечня учебников)</w:t>
      </w:r>
    </w:p>
    <w:tbl>
      <w:tblPr>
        <w:tblW w:w="1044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45"/>
        <w:gridCol w:w="816"/>
        <w:gridCol w:w="747"/>
        <w:gridCol w:w="3951"/>
        <w:gridCol w:w="3281"/>
      </w:tblGrid>
      <w:tr w:rsidR="005A6A49" w:rsidRPr="00090A2F" w:rsidTr="00337BCC">
        <w:tc>
          <w:tcPr>
            <w:tcW w:w="1478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Часы </w:t>
            </w:r>
          </w:p>
        </w:tc>
        <w:tc>
          <w:tcPr>
            <w:tcW w:w="413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330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Учебник</w:t>
            </w:r>
          </w:p>
        </w:tc>
      </w:tr>
      <w:tr w:rsidR="005A6A49" w:rsidRPr="00090A2F" w:rsidTr="00337BCC">
        <w:tc>
          <w:tcPr>
            <w:tcW w:w="1478" w:type="dxa"/>
            <w:vMerge w:val="restart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</w:tcPr>
          <w:p w:rsidR="005A6A49" w:rsidRPr="00090A2F" w:rsidRDefault="001322F5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34" w:type="dxa"/>
          </w:tcPr>
          <w:p w:rsidR="005A6A49" w:rsidRPr="00090A2F" w:rsidRDefault="005A6A49" w:rsidP="009D32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Программа общеобразовательных учреждений </w:t>
            </w:r>
            <w:r w:rsidR="00337BCC" w:rsidRPr="00090A2F">
              <w:rPr>
                <w:rFonts w:ascii="Times New Roman" w:hAnsi="Times New Roman"/>
                <w:sz w:val="24"/>
                <w:szCs w:val="24"/>
              </w:rPr>
              <w:t>для начальной школы по УМК «Школа России»</w:t>
            </w:r>
          </w:p>
        </w:tc>
        <w:tc>
          <w:tcPr>
            <w:tcW w:w="3307" w:type="dxa"/>
          </w:tcPr>
          <w:p w:rsidR="00337BCC" w:rsidRPr="00090A2F" w:rsidRDefault="00337BCC" w:rsidP="00337B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В.П., Горецкий В.Г. Русский язык 1 кл.,-Просвещение: 2017 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</w:tcPr>
          <w:p w:rsidR="005A6A49" w:rsidRPr="00090A2F" w:rsidRDefault="001322F5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134" w:type="dxa"/>
          </w:tcPr>
          <w:p w:rsidR="005A6A49" w:rsidRPr="00090A2F" w:rsidRDefault="009D3246" w:rsidP="00337B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 для начальной школы по УМК «Школа России»</w:t>
            </w:r>
          </w:p>
        </w:tc>
        <w:tc>
          <w:tcPr>
            <w:tcW w:w="3307" w:type="dxa"/>
          </w:tcPr>
          <w:p w:rsidR="009D3246" w:rsidRPr="00090A2F" w:rsidRDefault="009D3246" w:rsidP="009D32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В.П., Горецкий В.Г. Русский язык 2 кл.,-Просвещение: 2019 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</w:tcPr>
          <w:p w:rsidR="005A6A49" w:rsidRPr="00090A2F" w:rsidRDefault="001322F5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34" w:type="dxa"/>
          </w:tcPr>
          <w:p w:rsidR="005A6A49" w:rsidRPr="00090A2F" w:rsidRDefault="009D3246" w:rsidP="00337B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 для начальной школы по УМК «Школа России»</w:t>
            </w:r>
          </w:p>
        </w:tc>
        <w:tc>
          <w:tcPr>
            <w:tcW w:w="3307" w:type="dxa"/>
          </w:tcPr>
          <w:p w:rsidR="009D3246" w:rsidRPr="00090A2F" w:rsidRDefault="009D3246" w:rsidP="009D32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В.П., Горецкий В.Г. Русский язык 2 кл.,-Просвещение: 2020 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7" w:type="dxa"/>
          </w:tcPr>
          <w:p w:rsidR="005A6A49" w:rsidRPr="00090A2F" w:rsidRDefault="001322F5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134" w:type="dxa"/>
          </w:tcPr>
          <w:p w:rsidR="005A6A49" w:rsidRPr="00090A2F" w:rsidRDefault="009D3246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 для начальной школы по УМК «Школа России»</w:t>
            </w:r>
          </w:p>
        </w:tc>
        <w:tc>
          <w:tcPr>
            <w:tcW w:w="3307" w:type="dxa"/>
          </w:tcPr>
          <w:p w:rsidR="009D3246" w:rsidRPr="00090A2F" w:rsidRDefault="009D3246" w:rsidP="009D32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В.П., Горецкий В.Г. Русский язык 2 кл.,-Просвещение: 2021г.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A49" w:rsidRPr="00090A2F" w:rsidTr="00337BCC">
        <w:trPr>
          <w:gridAfter w:val="4"/>
          <w:wAfter w:w="8962" w:type="dxa"/>
          <w:trHeight w:val="317"/>
        </w:trPr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6A49" w:rsidRPr="00090A2F" w:rsidTr="00337BCC">
        <w:tc>
          <w:tcPr>
            <w:tcW w:w="1478" w:type="dxa"/>
            <w:vMerge w:val="restart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34" w:type="dxa"/>
          </w:tcPr>
          <w:p w:rsidR="005A6A49" w:rsidRPr="00090A2F" w:rsidRDefault="009D3246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 для начальной школы по УМК «Школа России»</w:t>
            </w:r>
          </w:p>
        </w:tc>
        <w:tc>
          <w:tcPr>
            <w:tcW w:w="3307" w:type="dxa"/>
          </w:tcPr>
          <w:p w:rsidR="00AE28A2" w:rsidRPr="00090A2F" w:rsidRDefault="00AE28A2" w:rsidP="00AE28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Горецкий В.Г., Кирюшкин В.А., Виноградская Л.А. Азбука; Просвещение, 2017 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</w:tcPr>
          <w:p w:rsidR="005A6A49" w:rsidRPr="00090A2F" w:rsidRDefault="001322F5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34" w:type="dxa"/>
          </w:tcPr>
          <w:p w:rsidR="005A6A49" w:rsidRPr="00090A2F" w:rsidRDefault="009D3246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 для начальной школы по УМК «Школа России»</w:t>
            </w:r>
          </w:p>
        </w:tc>
        <w:tc>
          <w:tcPr>
            <w:tcW w:w="3307" w:type="dxa"/>
          </w:tcPr>
          <w:p w:rsidR="00AE28A2" w:rsidRPr="00090A2F" w:rsidRDefault="00AE28A2" w:rsidP="00AE28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Климанова Л. Ф Горецкий В.Г., Голованова М.В. и др. Литературное чтение;, 2017 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</w:tcPr>
          <w:p w:rsidR="005A6A49" w:rsidRPr="00090A2F" w:rsidRDefault="001322F5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34" w:type="dxa"/>
          </w:tcPr>
          <w:p w:rsidR="005A6A49" w:rsidRPr="00090A2F" w:rsidRDefault="009D3246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 для начальной школы по УМК «Школа России»</w:t>
            </w:r>
          </w:p>
        </w:tc>
        <w:tc>
          <w:tcPr>
            <w:tcW w:w="3307" w:type="dxa"/>
          </w:tcPr>
          <w:p w:rsidR="00AE28A2" w:rsidRPr="00090A2F" w:rsidRDefault="00AE28A2" w:rsidP="00AE28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Климанова Л. Ф Горецкий В.Г., Голованова М.В. и др. Литературное чтение, 2019 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</w:tcPr>
          <w:p w:rsidR="005A6A49" w:rsidRPr="00090A2F" w:rsidRDefault="001322F5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134" w:type="dxa"/>
          </w:tcPr>
          <w:p w:rsidR="005A6A49" w:rsidRPr="00090A2F" w:rsidRDefault="009D3246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 для начальной школы по УМК «Школа России»</w:t>
            </w:r>
          </w:p>
        </w:tc>
        <w:tc>
          <w:tcPr>
            <w:tcW w:w="3307" w:type="dxa"/>
          </w:tcPr>
          <w:p w:rsidR="00AE28A2" w:rsidRPr="00090A2F" w:rsidRDefault="00AE28A2" w:rsidP="00AE28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Климанова Л. Ф Горецкий В.Г., Голованова М.В. и др. Литературное чтение, 2020 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7" w:type="dxa"/>
          </w:tcPr>
          <w:p w:rsidR="005A6A49" w:rsidRPr="00090A2F" w:rsidRDefault="001322F5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34" w:type="dxa"/>
          </w:tcPr>
          <w:p w:rsidR="005A6A49" w:rsidRPr="00090A2F" w:rsidRDefault="009D3246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 для начальной школы по УМК «Школа России»</w:t>
            </w:r>
          </w:p>
        </w:tc>
        <w:tc>
          <w:tcPr>
            <w:tcW w:w="3307" w:type="dxa"/>
          </w:tcPr>
          <w:p w:rsidR="00AE28A2" w:rsidRPr="00090A2F" w:rsidRDefault="00AE28A2" w:rsidP="00AE28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Климанова Л. Ф Горецкий В.Г., Голованова М.В. и др. Литературное чтение, 2021 г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A49" w:rsidRPr="00090A2F" w:rsidTr="00337BCC">
        <w:trPr>
          <w:gridAfter w:val="4"/>
          <w:wAfter w:w="8962" w:type="dxa"/>
          <w:trHeight w:val="317"/>
        </w:trPr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6A49" w:rsidRPr="00090A2F" w:rsidTr="00337BCC">
        <w:trPr>
          <w:gridAfter w:val="4"/>
          <w:wAfter w:w="8962" w:type="dxa"/>
          <w:trHeight w:val="317"/>
        </w:trPr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6A49" w:rsidRPr="00090A2F" w:rsidTr="00337BCC">
        <w:tc>
          <w:tcPr>
            <w:tcW w:w="1478" w:type="dxa"/>
            <w:vMerge w:val="restart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34" w:type="dxa"/>
          </w:tcPr>
          <w:p w:rsidR="005A6A49" w:rsidRPr="00090A2F" w:rsidRDefault="00030501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 для начальной школы по УМК «Школа России»</w:t>
            </w:r>
          </w:p>
        </w:tc>
        <w:tc>
          <w:tcPr>
            <w:tcW w:w="3307" w:type="dxa"/>
          </w:tcPr>
          <w:p w:rsidR="00A8055A" w:rsidRPr="00090A2F" w:rsidRDefault="00A8055A" w:rsidP="00A80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Моро М.И., Волкова С И., Степанова С.В. Математика, 1 кл. Просвещение, 2017 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34" w:type="dxa"/>
          </w:tcPr>
          <w:p w:rsidR="005A6A49" w:rsidRPr="00090A2F" w:rsidRDefault="00030501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 для начальной школы по УМК «Школа России»</w:t>
            </w:r>
          </w:p>
        </w:tc>
        <w:tc>
          <w:tcPr>
            <w:tcW w:w="3307" w:type="dxa"/>
          </w:tcPr>
          <w:p w:rsidR="00A8055A" w:rsidRPr="00090A2F" w:rsidRDefault="00A8055A" w:rsidP="00A80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Моро М.И., Волкова С И., Степанова С.В. Математика, 2 кл. Просвещение, 2019 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34" w:type="dxa"/>
          </w:tcPr>
          <w:p w:rsidR="005A6A49" w:rsidRPr="00090A2F" w:rsidRDefault="00030501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 для начальной школы по УМК «Школа России»</w:t>
            </w:r>
          </w:p>
        </w:tc>
        <w:tc>
          <w:tcPr>
            <w:tcW w:w="3307" w:type="dxa"/>
          </w:tcPr>
          <w:p w:rsidR="00A8055A" w:rsidRPr="00090A2F" w:rsidRDefault="00A8055A" w:rsidP="00A80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Моро М.И., Волкова С И., Степанова С.В. Математика, 3 кл. Просвещение, 2020 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34" w:type="dxa"/>
          </w:tcPr>
          <w:p w:rsidR="005A6A49" w:rsidRPr="00090A2F" w:rsidRDefault="00030501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 для начальной школы по УМК «Школа России»</w:t>
            </w:r>
          </w:p>
        </w:tc>
        <w:tc>
          <w:tcPr>
            <w:tcW w:w="3307" w:type="dxa"/>
          </w:tcPr>
          <w:p w:rsidR="00A8055A" w:rsidRPr="00090A2F" w:rsidRDefault="00A8055A" w:rsidP="00A80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Моро М.И., Волкова С И., Степанова С.В. Математика, 4 кл. Просвещение, 2021 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A49" w:rsidRPr="00090A2F" w:rsidTr="00337BCC">
        <w:trPr>
          <w:gridAfter w:val="4"/>
          <w:wAfter w:w="8962" w:type="dxa"/>
          <w:trHeight w:val="317"/>
        </w:trPr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6A49" w:rsidRPr="00090A2F" w:rsidTr="00337BCC">
        <w:trPr>
          <w:gridAfter w:val="4"/>
          <w:wAfter w:w="8962" w:type="dxa"/>
          <w:trHeight w:val="317"/>
        </w:trPr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6A49" w:rsidRPr="00090A2F" w:rsidTr="00337BCC">
        <w:tc>
          <w:tcPr>
            <w:tcW w:w="1478" w:type="dxa"/>
            <w:vMerge w:val="restart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34" w:type="dxa"/>
          </w:tcPr>
          <w:p w:rsidR="005A6A49" w:rsidRPr="00090A2F" w:rsidRDefault="005A6A49" w:rsidP="00337B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055A" w:rsidRPr="00090A2F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 для начальной школы по УМК «Английский в фокусе»</w:t>
            </w:r>
          </w:p>
        </w:tc>
        <w:tc>
          <w:tcPr>
            <w:tcW w:w="330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В. Эванс,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Д.Дули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Н.И.Быкова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М.Д.Поспелова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«Английский в фокусе»</w:t>
            </w:r>
          </w:p>
          <w:p w:rsidR="005A6A49" w:rsidRPr="00090A2F" w:rsidRDefault="00A8055A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Spotlight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>). – Просвещение: 2015</w:t>
            </w:r>
            <w:r w:rsidR="005A6A49" w:rsidRPr="00090A2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5A6A49" w:rsidRPr="00090A2F" w:rsidTr="00337BCC">
        <w:trPr>
          <w:trHeight w:val="309"/>
        </w:trPr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34" w:type="dxa"/>
          </w:tcPr>
          <w:p w:rsidR="005A6A49" w:rsidRPr="00090A2F" w:rsidRDefault="00A8055A" w:rsidP="00337B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 для начальной школы по УМК «Английский в фокусе»</w:t>
            </w:r>
          </w:p>
        </w:tc>
        <w:tc>
          <w:tcPr>
            <w:tcW w:w="330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В. Эванс,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Д.Дули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Н.И.Быкова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М.Д.Поспелова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>,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«Английский в фокусе»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US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Spotligh</w:t>
            </w:r>
            <w:r w:rsidR="00A8055A" w:rsidRPr="00090A2F">
              <w:rPr>
                <w:rFonts w:ascii="Times New Roman" w:hAnsi="Times New Roman"/>
                <w:sz w:val="24"/>
                <w:szCs w:val="24"/>
              </w:rPr>
              <w:t>t</w:t>
            </w:r>
            <w:proofErr w:type="spellEnd"/>
            <w:r w:rsidR="00A8055A" w:rsidRPr="00090A2F">
              <w:rPr>
                <w:rFonts w:ascii="Times New Roman" w:hAnsi="Times New Roman"/>
                <w:sz w:val="24"/>
                <w:szCs w:val="24"/>
              </w:rPr>
              <w:t>) – Просвещение: 2016г.</w:t>
            </w:r>
          </w:p>
        </w:tc>
      </w:tr>
      <w:tr w:rsidR="005A6A49" w:rsidRPr="00090A2F" w:rsidTr="004059DF">
        <w:trPr>
          <w:trHeight w:val="1038"/>
        </w:trPr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34" w:type="dxa"/>
          </w:tcPr>
          <w:p w:rsidR="005A6A49" w:rsidRPr="00090A2F" w:rsidRDefault="00A8055A" w:rsidP="00337BCC">
            <w:pPr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 для начальной школы по УМК «Английский в фокусе»</w:t>
            </w:r>
          </w:p>
        </w:tc>
        <w:tc>
          <w:tcPr>
            <w:tcW w:w="330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В. Эванс,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Д.Дули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Н.И.Быкова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М.Д.Поспелова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«Английский в фокусе»</w:t>
            </w:r>
          </w:p>
          <w:p w:rsidR="005A6A49" w:rsidRPr="00090A2F" w:rsidRDefault="00A8055A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Spotlight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>) – Просвещение: 2014</w:t>
            </w:r>
            <w:r w:rsidR="005A6A49" w:rsidRPr="00090A2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5A6A49" w:rsidRPr="00090A2F" w:rsidTr="00337BCC">
        <w:tc>
          <w:tcPr>
            <w:tcW w:w="1478" w:type="dxa"/>
            <w:vMerge w:val="restart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34" w:type="dxa"/>
          </w:tcPr>
          <w:p w:rsidR="005A6A49" w:rsidRPr="00090A2F" w:rsidRDefault="004059DF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 для начальной школы по УМК «Школа России»</w:t>
            </w:r>
          </w:p>
        </w:tc>
        <w:tc>
          <w:tcPr>
            <w:tcW w:w="3307" w:type="dxa"/>
          </w:tcPr>
          <w:p w:rsidR="004059DF" w:rsidRPr="00090A2F" w:rsidRDefault="004059DF" w:rsidP="004059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Плешаков А. А. Окружающий мир. 1 кл. Просвещение, 2017г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34" w:type="dxa"/>
          </w:tcPr>
          <w:p w:rsidR="005A6A49" w:rsidRPr="00090A2F" w:rsidRDefault="004059DF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 для начальной школы по УМК «Школа России»</w:t>
            </w:r>
          </w:p>
        </w:tc>
        <w:tc>
          <w:tcPr>
            <w:tcW w:w="3307" w:type="dxa"/>
          </w:tcPr>
          <w:p w:rsidR="004059DF" w:rsidRPr="00090A2F" w:rsidRDefault="004059DF" w:rsidP="004059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Плешаков А. А. Окружающий мир. 2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кл.Просвещение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>, 2019г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34" w:type="dxa"/>
          </w:tcPr>
          <w:p w:rsidR="005A6A49" w:rsidRPr="00090A2F" w:rsidRDefault="004059DF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 для начальной школы по УМК «Школа России»</w:t>
            </w:r>
          </w:p>
        </w:tc>
        <w:tc>
          <w:tcPr>
            <w:tcW w:w="3307" w:type="dxa"/>
          </w:tcPr>
          <w:p w:rsidR="004059DF" w:rsidRPr="00090A2F" w:rsidRDefault="004059DF" w:rsidP="004059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Плешаков А. А. Окружающий мир. 3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кл.Просвещение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>, 2020г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34" w:type="dxa"/>
          </w:tcPr>
          <w:p w:rsidR="005A6A49" w:rsidRPr="00090A2F" w:rsidRDefault="004059DF" w:rsidP="00337B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 для начальной школы по УМК «Школа России»</w:t>
            </w:r>
          </w:p>
        </w:tc>
        <w:tc>
          <w:tcPr>
            <w:tcW w:w="3307" w:type="dxa"/>
          </w:tcPr>
          <w:p w:rsidR="004059DF" w:rsidRPr="00090A2F" w:rsidRDefault="004059DF" w:rsidP="004059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Плешаков А. А. Окружающий мир. 4 кл. Просвещение, 2021г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A49" w:rsidRPr="00090A2F" w:rsidTr="00337BCC">
        <w:trPr>
          <w:trHeight w:val="771"/>
        </w:trPr>
        <w:tc>
          <w:tcPr>
            <w:tcW w:w="1478" w:type="dxa"/>
            <w:vMerge w:val="restart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язык (татарский)</w:t>
            </w: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</w:tcPr>
          <w:p w:rsidR="005A6A49" w:rsidRPr="00090A2F" w:rsidRDefault="001322F5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34" w:type="dxa"/>
            <w:vMerge w:val="restart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6A49" w:rsidRPr="00090A2F" w:rsidRDefault="005A6A49" w:rsidP="00337B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0A2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Примерная рабочая программа учебного предмета “Родной язык (татарский)” для общеобразовательных организаций с обучением на русском языке 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07" w:type="dxa"/>
          </w:tcPr>
          <w:p w:rsidR="005A6A49" w:rsidRPr="00090A2F" w:rsidRDefault="005A6A49" w:rsidP="00337B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Хайдарова Р.З.,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Н.Г.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Кунелле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 </w:t>
            </w:r>
            <w:r w:rsidR="005613A1"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теле, 1кл. </w:t>
            </w:r>
            <w:proofErr w:type="spellStart"/>
            <w:r w:rsidR="005613A1"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Татармультфильм</w:t>
            </w:r>
            <w:proofErr w:type="spellEnd"/>
            <w:r w:rsidR="005613A1"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2012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A6A49" w:rsidRPr="00090A2F" w:rsidRDefault="005A6A49" w:rsidP="00337B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</w:tcPr>
          <w:p w:rsidR="005A6A49" w:rsidRPr="00090A2F" w:rsidRDefault="001322F5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34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</w:tcPr>
          <w:p w:rsidR="005A6A49" w:rsidRPr="00090A2F" w:rsidRDefault="005A6A49" w:rsidP="00337B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Хайдарова Р.З.,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Н.Г.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Кунелле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613A1"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татар теле, 2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Татармультфиль</w:t>
            </w:r>
            <w:r w:rsidR="005613A1"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spellEnd"/>
            <w:r w:rsidR="005613A1"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2013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A6A49" w:rsidRPr="00090A2F" w:rsidRDefault="005A6A49" w:rsidP="00337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</w:tcPr>
          <w:p w:rsidR="005A6A49" w:rsidRPr="00090A2F" w:rsidRDefault="001322F5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34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</w:tcPr>
          <w:p w:rsidR="005A6A49" w:rsidRPr="00090A2F" w:rsidRDefault="005A6A49" w:rsidP="00337B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Хайдарова Р.З.,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Г.М.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Кунелле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</w:t>
            </w:r>
            <w:r w:rsidR="005613A1"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тар теле.-3 кл. </w:t>
            </w:r>
            <w:proofErr w:type="spellStart"/>
            <w:r w:rsidR="005613A1"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Татармультфильм</w:t>
            </w:r>
            <w:proofErr w:type="spellEnd"/>
            <w:r w:rsidR="005613A1"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2013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  <w:p w:rsidR="005A6A49" w:rsidRPr="00090A2F" w:rsidRDefault="005A6A49" w:rsidP="00337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7" w:type="dxa"/>
          </w:tcPr>
          <w:p w:rsidR="005A6A49" w:rsidRPr="00090A2F" w:rsidRDefault="001322F5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34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</w:tcPr>
          <w:p w:rsidR="005A6A49" w:rsidRPr="00090A2F" w:rsidRDefault="005A6A49" w:rsidP="00337B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Хайдарова Р.З.,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Г.М.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Кунелле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 теле.- </w:t>
            </w:r>
            <w:r w:rsidR="005613A1"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кл.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Татармультфильм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2014г.</w:t>
            </w:r>
          </w:p>
          <w:p w:rsidR="005A6A49" w:rsidRPr="00090A2F" w:rsidRDefault="005A6A49" w:rsidP="00337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A49" w:rsidRPr="00090A2F" w:rsidTr="00337BCC">
        <w:tc>
          <w:tcPr>
            <w:tcW w:w="1478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7" w:type="dxa"/>
          </w:tcPr>
          <w:p w:rsidR="005A6A49" w:rsidRPr="00090A2F" w:rsidRDefault="0099384A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3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общеобразовательных учреждений, 2011г.</w:t>
            </w:r>
          </w:p>
        </w:tc>
        <w:tc>
          <w:tcPr>
            <w:tcW w:w="3307" w:type="dxa"/>
          </w:tcPr>
          <w:p w:rsidR="005613A1" w:rsidRPr="00090A2F" w:rsidRDefault="005613A1" w:rsidP="005613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Амиров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Р.Б., Воскресенский О.В., Горбачёва Т.М. Основы мировых религиозных культур и светской этики. 4 кл. Дрофа, 2018 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6A49" w:rsidRPr="00090A2F" w:rsidTr="00337BCC">
        <w:tc>
          <w:tcPr>
            <w:tcW w:w="1478" w:type="dxa"/>
            <w:vMerge w:val="restart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4" w:type="dxa"/>
            <w:vMerge w:val="restart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FF6600"/>
                <w:sz w:val="24"/>
                <w:szCs w:val="24"/>
              </w:rPr>
            </w:pP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Программа общеобразовательных </w:t>
            </w:r>
            <w:r w:rsidRPr="00090A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учреждений под руководством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Г.П.Сергеевой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Е.Д.Критской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Т.С.Шмагиной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>, 2013год</w:t>
            </w:r>
          </w:p>
        </w:tc>
        <w:tc>
          <w:tcPr>
            <w:tcW w:w="330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Музыка,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Е.Д.Критская</w:t>
            </w:r>
            <w:proofErr w:type="spellEnd"/>
            <w:r w:rsidR="005613A1" w:rsidRPr="00090A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5613A1" w:rsidRPr="00090A2F">
              <w:rPr>
                <w:rFonts w:ascii="Times New Roman" w:hAnsi="Times New Roman"/>
                <w:sz w:val="24"/>
                <w:szCs w:val="24"/>
              </w:rPr>
              <w:t>Г.П.Сергеева,Т.С.Шмагина</w:t>
            </w:r>
            <w:proofErr w:type="spellEnd"/>
            <w:r w:rsidR="005613A1" w:rsidRPr="00090A2F">
              <w:rPr>
                <w:rFonts w:ascii="Times New Roman" w:hAnsi="Times New Roman"/>
                <w:sz w:val="24"/>
                <w:szCs w:val="24"/>
              </w:rPr>
              <w:t xml:space="preserve">, 1 </w:t>
            </w:r>
            <w:r w:rsidR="005613A1" w:rsidRPr="00090A2F">
              <w:rPr>
                <w:rFonts w:ascii="Times New Roman" w:hAnsi="Times New Roman"/>
                <w:sz w:val="24"/>
                <w:szCs w:val="24"/>
              </w:rPr>
              <w:lastRenderedPageBreak/>
              <w:t>кл. Просвещение,  2014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4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07" w:type="dxa"/>
          </w:tcPr>
          <w:p w:rsidR="005A6A49" w:rsidRPr="00090A2F" w:rsidRDefault="005A6A49" w:rsidP="00337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Музыка,</w:t>
            </w:r>
            <w:r w:rsidR="005613A1" w:rsidRPr="00090A2F">
              <w:rPr>
                <w:rFonts w:ascii="Times New Roman" w:hAnsi="Times New Roman"/>
                <w:sz w:val="24"/>
                <w:szCs w:val="24"/>
              </w:rPr>
              <w:t xml:space="preserve"> 2 кл.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Е.Д.Критская</w:t>
            </w:r>
            <w:proofErr w:type="spellEnd"/>
            <w:r w:rsidR="005613A1" w:rsidRPr="00090A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5613A1" w:rsidRPr="00090A2F">
              <w:rPr>
                <w:rFonts w:ascii="Times New Roman" w:hAnsi="Times New Roman"/>
                <w:sz w:val="24"/>
                <w:szCs w:val="24"/>
              </w:rPr>
              <w:t>Г.П.Сергеева,Т.С.Шмагина</w:t>
            </w:r>
            <w:proofErr w:type="spellEnd"/>
            <w:r w:rsidR="005613A1" w:rsidRPr="00090A2F">
              <w:rPr>
                <w:rFonts w:ascii="Times New Roman" w:hAnsi="Times New Roman"/>
                <w:sz w:val="24"/>
                <w:szCs w:val="24"/>
              </w:rPr>
              <w:t>, Просвещение, 2014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4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07" w:type="dxa"/>
          </w:tcPr>
          <w:p w:rsidR="005A6A49" w:rsidRPr="00090A2F" w:rsidRDefault="005A6A49" w:rsidP="00337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Музыка,</w:t>
            </w:r>
            <w:r w:rsidR="005613A1" w:rsidRPr="00090A2F">
              <w:rPr>
                <w:rFonts w:ascii="Times New Roman" w:hAnsi="Times New Roman"/>
                <w:sz w:val="24"/>
                <w:szCs w:val="24"/>
              </w:rPr>
              <w:t xml:space="preserve"> 3 кл.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Е.Д.Критская</w:t>
            </w:r>
            <w:proofErr w:type="spellEnd"/>
            <w:r w:rsidR="005613A1" w:rsidRPr="00090A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5613A1" w:rsidRPr="00090A2F">
              <w:rPr>
                <w:rFonts w:ascii="Times New Roman" w:hAnsi="Times New Roman"/>
                <w:sz w:val="24"/>
                <w:szCs w:val="24"/>
              </w:rPr>
              <w:t>Г.П.Сергеева,Т.С.Шмагина</w:t>
            </w:r>
            <w:proofErr w:type="spellEnd"/>
            <w:r w:rsidR="005613A1" w:rsidRPr="00090A2F">
              <w:rPr>
                <w:rFonts w:ascii="Times New Roman" w:hAnsi="Times New Roman"/>
                <w:sz w:val="24"/>
                <w:szCs w:val="24"/>
              </w:rPr>
              <w:t>, Просвещение,  2014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07" w:type="dxa"/>
          </w:tcPr>
          <w:p w:rsidR="005A6A49" w:rsidRPr="00090A2F" w:rsidRDefault="005A6A49" w:rsidP="00337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Музыка,</w:t>
            </w:r>
            <w:r w:rsidR="005613A1" w:rsidRPr="00090A2F">
              <w:rPr>
                <w:rFonts w:ascii="Times New Roman" w:hAnsi="Times New Roman"/>
                <w:sz w:val="24"/>
                <w:szCs w:val="24"/>
              </w:rPr>
              <w:t xml:space="preserve"> 4 кл.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Е.Д.Критская</w:t>
            </w:r>
            <w:proofErr w:type="spellEnd"/>
            <w:r w:rsidR="005613A1" w:rsidRPr="00090A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5613A1" w:rsidRPr="00090A2F">
              <w:rPr>
                <w:rFonts w:ascii="Times New Roman" w:hAnsi="Times New Roman"/>
                <w:sz w:val="24"/>
                <w:szCs w:val="24"/>
              </w:rPr>
              <w:t>Г.П.Сергеева,Т.С.Шмагина</w:t>
            </w:r>
            <w:proofErr w:type="spellEnd"/>
            <w:r w:rsidR="005613A1" w:rsidRPr="00090A2F">
              <w:rPr>
                <w:rFonts w:ascii="Times New Roman" w:hAnsi="Times New Roman"/>
                <w:sz w:val="24"/>
                <w:szCs w:val="24"/>
              </w:rPr>
              <w:t>,  Просвещение, 2014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5A6A49" w:rsidRPr="00090A2F" w:rsidTr="00337BCC">
        <w:tc>
          <w:tcPr>
            <w:tcW w:w="1478" w:type="dxa"/>
            <w:vMerge w:val="restart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Рисование </w:t>
            </w: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4" w:type="dxa"/>
            <w:vMerge w:val="restart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Программа общеобразовательных учреждений под руководством Л. В. Школяр,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090A2F">
                <w:rPr>
                  <w:rFonts w:ascii="Times New Roman" w:hAnsi="Times New Roman"/>
                  <w:color w:val="000000"/>
                  <w:sz w:val="24"/>
                  <w:szCs w:val="24"/>
                </w:rPr>
                <w:t>2013 г</w:t>
              </w:r>
            </w:smartTag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07" w:type="dxa"/>
          </w:tcPr>
          <w:p w:rsidR="00842E5D" w:rsidRPr="00090A2F" w:rsidRDefault="00842E5D" w:rsidP="00842E5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Б.М. Изобразительное искусство, 1 кл. Просвещение, 2019 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4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07" w:type="dxa"/>
          </w:tcPr>
          <w:p w:rsidR="00842E5D" w:rsidRPr="00090A2F" w:rsidRDefault="00842E5D" w:rsidP="00842E5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Б.М. Изобразительное искусство, 2 кл. Просвещение, 2018 г.</w:t>
            </w:r>
          </w:p>
          <w:p w:rsidR="005A6A49" w:rsidRPr="00090A2F" w:rsidRDefault="005A6A49" w:rsidP="005613A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4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07" w:type="dxa"/>
          </w:tcPr>
          <w:p w:rsidR="00842E5D" w:rsidRPr="00090A2F" w:rsidRDefault="00842E5D" w:rsidP="00842E5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Б.М. Изобразительное искусство, 3 кл. Просвещение, 2014 г.</w:t>
            </w:r>
          </w:p>
          <w:p w:rsidR="005A6A49" w:rsidRPr="00090A2F" w:rsidRDefault="005A6A49" w:rsidP="00842E5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07" w:type="dxa"/>
          </w:tcPr>
          <w:p w:rsidR="00842E5D" w:rsidRPr="00090A2F" w:rsidRDefault="00842E5D" w:rsidP="00842E5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Б.М. Изобразительное искусство, 4 кл. Просвещение, 2014 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5A6A49" w:rsidRPr="00090A2F" w:rsidTr="00337BCC">
        <w:tc>
          <w:tcPr>
            <w:tcW w:w="1478" w:type="dxa"/>
            <w:vMerge w:val="restart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Программа общеобразовательных учреждений под руководством Е. А.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Лутцевой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090A2F">
                <w:rPr>
                  <w:rFonts w:ascii="Times New Roman" w:hAnsi="Times New Roman"/>
                  <w:color w:val="000000"/>
                  <w:sz w:val="24"/>
                  <w:szCs w:val="24"/>
                </w:rPr>
                <w:t>2013 г</w:t>
              </w:r>
            </w:smartTag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0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 А., технология, 1 кл. -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Вентана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-Граф: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090A2F">
                <w:rPr>
                  <w:rFonts w:ascii="Times New Roman" w:hAnsi="Times New Roman"/>
                  <w:color w:val="000000"/>
                  <w:sz w:val="24"/>
                  <w:szCs w:val="24"/>
                </w:rPr>
                <w:t>2013 г</w:t>
              </w:r>
            </w:smartTag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Программа общеобразовательных учреждений под руководством Е. А.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Лутцевой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090A2F">
                <w:rPr>
                  <w:rFonts w:ascii="Times New Roman" w:hAnsi="Times New Roman"/>
                  <w:color w:val="000000"/>
                  <w:sz w:val="24"/>
                  <w:szCs w:val="24"/>
                </w:rPr>
                <w:t>2013 г</w:t>
              </w:r>
            </w:smartTag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0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 А., технология, 2 кл. -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Вентана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-Граф: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090A2F">
                <w:rPr>
                  <w:rFonts w:ascii="Times New Roman" w:hAnsi="Times New Roman"/>
                  <w:color w:val="000000"/>
                  <w:sz w:val="24"/>
                  <w:szCs w:val="24"/>
                </w:rPr>
                <w:t>2013 г</w:t>
              </w:r>
            </w:smartTag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A6A49" w:rsidRPr="00090A2F" w:rsidTr="00337BCC">
        <w:trPr>
          <w:trHeight w:val="1024"/>
        </w:trPr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Программа общеобразовательных учреждений под руководством Е. А.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Лутцевой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090A2F">
                <w:rPr>
                  <w:rFonts w:ascii="Times New Roman" w:hAnsi="Times New Roman"/>
                  <w:color w:val="000000"/>
                  <w:sz w:val="24"/>
                  <w:szCs w:val="24"/>
                </w:rPr>
                <w:t>2013 г</w:t>
              </w:r>
            </w:smartTag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0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 А., технология, 3 кл. -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Вентана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-Граф: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090A2F">
                <w:rPr>
                  <w:rFonts w:ascii="Times New Roman" w:hAnsi="Times New Roman"/>
                  <w:color w:val="000000"/>
                  <w:sz w:val="24"/>
                  <w:szCs w:val="24"/>
                </w:rPr>
                <w:t>2013 г</w:t>
              </w:r>
            </w:smartTag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Программа общеобразовательных учреждений под руководством Е. А.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Лутцевой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090A2F">
                <w:rPr>
                  <w:rFonts w:ascii="Times New Roman" w:hAnsi="Times New Roman"/>
                  <w:color w:val="000000"/>
                  <w:sz w:val="24"/>
                  <w:szCs w:val="24"/>
                </w:rPr>
                <w:t>2013 г</w:t>
              </w:r>
            </w:smartTag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0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 А., технология, 4 кл. -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Вентана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-Граф: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090A2F">
                <w:rPr>
                  <w:rFonts w:ascii="Times New Roman" w:hAnsi="Times New Roman"/>
                  <w:color w:val="000000"/>
                  <w:sz w:val="24"/>
                  <w:szCs w:val="24"/>
                </w:rPr>
                <w:t>2014 г</w:t>
              </w:r>
            </w:smartTag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..</w:t>
            </w:r>
          </w:p>
        </w:tc>
      </w:tr>
      <w:tr w:rsidR="005A6A49" w:rsidRPr="00090A2F" w:rsidTr="00337BCC">
        <w:tc>
          <w:tcPr>
            <w:tcW w:w="1478" w:type="dxa"/>
            <w:vMerge w:val="restart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34" w:type="dxa"/>
            <w:vMerge w:val="restart"/>
          </w:tcPr>
          <w:p w:rsidR="005A6A49" w:rsidRPr="00090A2F" w:rsidRDefault="005A6A49" w:rsidP="00337BCC">
            <w:pPr>
              <w:autoSpaceDE w:val="0"/>
              <w:autoSpaceDN w:val="0"/>
              <w:adjustRightInd w:val="0"/>
              <w:spacing w:before="125" w:after="0" w:line="288" w:lineRule="exact"/>
              <w:ind w:left="10" w:right="5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90A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Рабочая программа разработана на основе Примерной программы и авторской программы «Комплексная программа физического воспитания учащихся </w:t>
            </w:r>
            <w:r w:rsidRPr="00090A2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1-4</w:t>
            </w:r>
            <w:r w:rsidRPr="00090A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классов» В. </w:t>
            </w:r>
            <w:proofErr w:type="spellStart"/>
            <w:r w:rsidRPr="00090A2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И.</w:t>
            </w:r>
            <w:r w:rsidRPr="00090A2F">
              <w:rPr>
                <w:rFonts w:ascii="Times New Roman" w:hAnsi="Times New Roman"/>
                <w:sz w:val="24"/>
                <w:szCs w:val="24"/>
                <w:lang w:eastAsia="ru-RU"/>
              </w:rPr>
              <w:t>Ляха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А. А. </w:t>
            </w:r>
            <w:proofErr w:type="spellStart"/>
            <w:r w:rsidRPr="00090A2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Зда</w:t>
            </w:r>
            <w:r w:rsidRPr="00090A2F">
              <w:rPr>
                <w:rFonts w:ascii="Times New Roman" w:hAnsi="Times New Roman"/>
                <w:sz w:val="24"/>
                <w:szCs w:val="24"/>
                <w:lang w:eastAsia="ru-RU"/>
              </w:rPr>
              <w:t>невича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(М.: Просвещение, </w:t>
            </w:r>
            <w:r w:rsidRPr="00090A2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2011).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07" w:type="dxa"/>
          </w:tcPr>
          <w:p w:rsidR="005A6A49" w:rsidRPr="00090A2F" w:rsidRDefault="005A6A49" w:rsidP="00337BCC">
            <w:pPr>
              <w:autoSpaceDE w:val="0"/>
              <w:autoSpaceDN w:val="0"/>
              <w:adjustRightInd w:val="0"/>
              <w:spacing w:after="0" w:line="288" w:lineRule="exact"/>
              <w:ind w:left="5" w:right="5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A2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Лях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  <w:lang w:eastAsia="ru-RU"/>
              </w:rPr>
              <w:t>В.</w:t>
            </w:r>
            <w:r w:rsidRPr="00090A2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И.</w:t>
            </w:r>
            <w:r w:rsidRPr="00090A2F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культура. </w:t>
            </w:r>
            <w:r w:rsidRPr="00090A2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090A2F">
              <w:rPr>
                <w:rFonts w:ascii="Times New Roman" w:hAnsi="Times New Roman"/>
                <w:sz w:val="24"/>
                <w:szCs w:val="24"/>
                <w:lang w:eastAsia="ru-RU"/>
              </w:rPr>
              <w:t>кл.</w:t>
            </w: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34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0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Лях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В.</w:t>
            </w:r>
            <w:r w:rsidRPr="00090A2F">
              <w:rPr>
                <w:rFonts w:ascii="Times New Roman" w:hAnsi="Times New Roman"/>
                <w:bCs/>
                <w:sz w:val="24"/>
                <w:szCs w:val="24"/>
              </w:rPr>
              <w:t>И.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>Физическая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культура. </w:t>
            </w:r>
            <w:r w:rsidRPr="00090A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34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0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Лях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В.</w:t>
            </w:r>
            <w:r w:rsidRPr="00090A2F">
              <w:rPr>
                <w:rFonts w:ascii="Times New Roman" w:hAnsi="Times New Roman"/>
                <w:bCs/>
                <w:sz w:val="24"/>
                <w:szCs w:val="24"/>
              </w:rPr>
              <w:t>И.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>Физическая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культура. </w:t>
            </w:r>
            <w:r w:rsidRPr="00090A2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</w:tr>
      <w:tr w:rsidR="005A6A49" w:rsidRPr="00090A2F" w:rsidTr="00337BCC">
        <w:tc>
          <w:tcPr>
            <w:tcW w:w="1478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34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0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Лях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В.</w:t>
            </w:r>
            <w:r w:rsidRPr="00090A2F">
              <w:rPr>
                <w:rFonts w:ascii="Times New Roman" w:hAnsi="Times New Roman"/>
                <w:bCs/>
                <w:sz w:val="24"/>
                <w:szCs w:val="24"/>
              </w:rPr>
              <w:t>И.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>Физическая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A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культура. </w:t>
            </w:r>
            <w:r w:rsidRPr="00090A2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</w:tr>
    </w:tbl>
    <w:p w:rsidR="005A6A49" w:rsidRPr="00090A2F" w:rsidRDefault="005A6A49" w:rsidP="005A6A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A6A49" w:rsidRPr="00090A2F" w:rsidRDefault="005A6A49" w:rsidP="005A6A49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5A6A49" w:rsidRPr="00090A2F" w:rsidRDefault="005A6A49" w:rsidP="005A6A49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6A49" w:rsidRPr="00090A2F" w:rsidRDefault="005A6A49" w:rsidP="005A6A49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A6A49" w:rsidRPr="00090A2F" w:rsidRDefault="005A6A49" w:rsidP="005A6A49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090A2F">
        <w:rPr>
          <w:rFonts w:ascii="Times New Roman" w:hAnsi="Times New Roman"/>
          <w:b/>
          <w:i/>
          <w:sz w:val="24"/>
          <w:szCs w:val="24"/>
        </w:rPr>
        <w:t>Используемые программы и учебники для изучения предметов на базовом уровне в 2021/2022 учебном году (на основании Федерального и Регионального перечня учебников) для основной и старшей школы</w:t>
      </w:r>
    </w:p>
    <w:tbl>
      <w:tblPr>
        <w:tblW w:w="1044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29"/>
        <w:gridCol w:w="816"/>
        <w:gridCol w:w="747"/>
        <w:gridCol w:w="4406"/>
        <w:gridCol w:w="2842"/>
      </w:tblGrid>
      <w:tr w:rsidR="005A6A49" w:rsidRPr="00090A2F" w:rsidTr="002A4715">
        <w:tc>
          <w:tcPr>
            <w:tcW w:w="1629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Часы 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Учебник</w:t>
            </w:r>
          </w:p>
        </w:tc>
      </w:tr>
      <w:tr w:rsidR="005A6A49" w:rsidRPr="00090A2F" w:rsidTr="002A4715">
        <w:tc>
          <w:tcPr>
            <w:tcW w:w="1629" w:type="dxa"/>
            <w:vMerge w:val="restart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7" w:type="dxa"/>
          </w:tcPr>
          <w:p w:rsidR="005A6A49" w:rsidRPr="00090A2F" w:rsidRDefault="0099384A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Программы по русскому языку  5-9 классы, издательство «Просвещение», 201</w:t>
            </w:r>
            <w:r w:rsidRPr="00090A2F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год (стандарт второго поколения)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Т.А.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, М.Т. Баранов, Л.А.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др.,Русский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язык, 5кл. в 2-х частях.- Просвещение,  2015г.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7" w:type="dxa"/>
          </w:tcPr>
          <w:p w:rsidR="005A6A49" w:rsidRPr="00090A2F" w:rsidRDefault="0099384A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Программа общеобразовательных учреждений под редакцией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М.Т.Баранова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Т.А.Ладыженсккой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>, 2005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Баранов М.Т., Т.А.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>,  Русский язык 6кл, .- Просвещение,  2016г.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Программа общеобразовательных учреждений под редакцией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М.Т.Баранова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Т.А.Ладыженсккой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2005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Баранов М.Т.,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Т.А.Ладыженская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Русский язык, 7 кл. 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>.- Просвещение,  2017г.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Программа общеобразовательных учреждений под редакцией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М.Т.Баранова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Т.А.Ладыженсккой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2005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A2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090A2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Л.Я., </w:t>
            </w:r>
            <w:proofErr w:type="spellStart"/>
            <w:r w:rsidRPr="00090A2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090A2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Т.А. и </w:t>
            </w:r>
            <w:proofErr w:type="spellStart"/>
            <w:r w:rsidRPr="00090A2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r w:rsidRPr="00090A2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.Русский язык, 8 кл.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 .- Просвещение, 2018г.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6A49" w:rsidRPr="00090A2F" w:rsidTr="002A4715">
        <w:trPr>
          <w:trHeight w:val="731"/>
        </w:trPr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7" w:type="dxa"/>
          </w:tcPr>
          <w:p w:rsidR="005A6A49" w:rsidRPr="00090A2F" w:rsidRDefault="00642801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Программа общеобразовательных учреждений под редакцией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М.Т.Баранова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Т.А.Ладыженсккой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2005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0A2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Бархударов С.Г. Крючков С.Е. и др. Русский язык, 9 кл. .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 - Просвещение, 2019г.</w:t>
            </w:r>
          </w:p>
          <w:p w:rsidR="005A6A49" w:rsidRPr="00090A2F" w:rsidRDefault="005A6A49" w:rsidP="00337B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</w:tcPr>
          <w:p w:rsidR="005A6A49" w:rsidRPr="00090A2F" w:rsidRDefault="005A6A49" w:rsidP="0064280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Программа общеобразовательных учреждений </w:t>
            </w:r>
          </w:p>
        </w:tc>
        <w:tc>
          <w:tcPr>
            <w:tcW w:w="2842" w:type="dxa"/>
          </w:tcPr>
          <w:p w:rsidR="00842E5D" w:rsidRPr="00090A2F" w:rsidRDefault="005A6A49" w:rsidP="00337B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A6A49" w:rsidRPr="00090A2F" w:rsidRDefault="00842E5D" w:rsidP="00842E5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Рыбченкова Л.М., Александрова О.М.,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Нарушевич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А.Г. </w:t>
            </w:r>
            <w:r w:rsidR="005A6A49" w:rsidRPr="00090A2F">
              <w:rPr>
                <w:rFonts w:ascii="Times New Roman" w:hAnsi="Times New Roman"/>
                <w:sz w:val="24"/>
                <w:szCs w:val="24"/>
              </w:rPr>
              <w:t>Русский язык 10-11 класс.- Просвещение, 2020г.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</w:tcPr>
          <w:p w:rsidR="005A6A49" w:rsidRPr="00090A2F" w:rsidRDefault="00642801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общеобразовательных учреждений</w:t>
            </w:r>
          </w:p>
        </w:tc>
        <w:tc>
          <w:tcPr>
            <w:tcW w:w="2842" w:type="dxa"/>
          </w:tcPr>
          <w:p w:rsidR="009C7CCD" w:rsidRPr="00090A2F" w:rsidRDefault="009C7CCD" w:rsidP="009C7CC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Рыбченкова Л.М., Александрова О.М.,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Нарушевич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А.Г. Русский язык 10-11 класс.- </w:t>
            </w:r>
            <w:r w:rsidRPr="00090A2F">
              <w:rPr>
                <w:rFonts w:ascii="Times New Roman" w:hAnsi="Times New Roman"/>
                <w:sz w:val="24"/>
                <w:szCs w:val="24"/>
              </w:rPr>
              <w:lastRenderedPageBreak/>
              <w:t>Просвещение, 2020г.</w:t>
            </w:r>
          </w:p>
          <w:p w:rsidR="005A6A49" w:rsidRPr="00090A2F" w:rsidRDefault="005A6A49" w:rsidP="00337B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5A6A49" w:rsidRPr="00090A2F" w:rsidTr="002A4715">
        <w:tc>
          <w:tcPr>
            <w:tcW w:w="1629" w:type="dxa"/>
            <w:vMerge w:val="restart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7" w:type="dxa"/>
          </w:tcPr>
          <w:p w:rsidR="005A6A49" w:rsidRPr="00090A2F" w:rsidRDefault="00642801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Литература 5-11 классы под ред.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В.Я.Коровиной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>. М.: Просвещение, 20</w:t>
            </w:r>
            <w:r w:rsidRPr="00090A2F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5A6A49" w:rsidRPr="00090A2F" w:rsidRDefault="005A6A49" w:rsidP="00337BCC">
            <w:pPr>
              <w:shd w:val="clear" w:color="auto" w:fill="FFFFFF"/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В. Я. Коровина, В. П. Журавлев, В. И. Коровин, И.С.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Збарский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и др. / Под ред. В. Я. Коровиной.  Литература, 5 кл</w:t>
            </w:r>
            <w:r w:rsidR="00E900DC" w:rsidRPr="00090A2F">
              <w:rPr>
                <w:rFonts w:ascii="Times New Roman" w:hAnsi="Times New Roman"/>
                <w:sz w:val="24"/>
                <w:szCs w:val="24"/>
              </w:rPr>
              <w:t>, .- Просвещение, 2015г.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7" w:type="dxa"/>
          </w:tcPr>
          <w:p w:rsidR="005A6A49" w:rsidRPr="00090A2F" w:rsidRDefault="00642801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Программа общеобразовательных </w:t>
            </w:r>
            <w:r w:rsidR="00324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учреждений  по литературе 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Полухина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В.П.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>, В.Я. Коровина,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Литература, 6 кл. - 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Просвещение, 2016г.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общеобразовательных  учреждений  по литературе  по</w:t>
            </w:r>
            <w:r w:rsidR="00324295">
              <w:rPr>
                <w:rFonts w:ascii="Times New Roman" w:hAnsi="Times New Roman"/>
                <w:color w:val="000000"/>
                <w:sz w:val="24"/>
                <w:szCs w:val="24"/>
              </w:rPr>
              <w:t>д редакцией Коровиной В.Я., 2012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Коровина В.Я., Журавлев В.П. Литература 7кл,.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 .- Просвещение, 2017г.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общеобразовательных  учреждений  по литературе  по</w:t>
            </w:r>
            <w:r w:rsidR="00324295">
              <w:rPr>
                <w:rFonts w:ascii="Times New Roman" w:hAnsi="Times New Roman"/>
                <w:color w:val="000000"/>
                <w:sz w:val="24"/>
                <w:szCs w:val="24"/>
              </w:rPr>
              <w:t>д редакцией Коровиной В.Я., 2012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Коровина В.Я. ., Журавлев В.П. Литература 8кл. 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>– Просвещение, 2018г.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общеобразовательных  учреждений  по литературе  по</w:t>
            </w:r>
            <w:r w:rsidR="00324295">
              <w:rPr>
                <w:rFonts w:ascii="Times New Roman" w:hAnsi="Times New Roman"/>
                <w:color w:val="000000"/>
                <w:sz w:val="24"/>
                <w:szCs w:val="24"/>
              </w:rPr>
              <w:t>д редакцией Коровиной В.Я., 2012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Коровина В.Я. ., Журавлев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В.П.Литература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9кл,.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 .- Просвещение, 2019г.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общеобразовательных  у</w:t>
            </w:r>
            <w:r w:rsidR="00642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чреждений  по литературе  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С.А.Зинин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Сахаров В.И., Литература, 10кл.- Русское слово, 2020г. 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общеобразовательных  у</w:t>
            </w:r>
            <w:r w:rsidR="00642801">
              <w:rPr>
                <w:rFonts w:ascii="Times New Roman" w:hAnsi="Times New Roman"/>
                <w:color w:val="000000"/>
                <w:sz w:val="24"/>
                <w:szCs w:val="24"/>
              </w:rPr>
              <w:t>чреждений  по литературе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Зинин С.А., Чалмаев В.А. Литература, 11 кл. (базовый и углубленный уровни) .- Русское слово, 2021г.</w:t>
            </w:r>
          </w:p>
        </w:tc>
      </w:tr>
      <w:tr w:rsidR="005A6A49" w:rsidRPr="00090A2F" w:rsidTr="002A4715">
        <w:tc>
          <w:tcPr>
            <w:tcW w:w="1629" w:type="dxa"/>
            <w:vMerge w:val="restart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7" w:type="dxa"/>
          </w:tcPr>
          <w:p w:rsidR="005A6A49" w:rsidRPr="00090A2F" w:rsidRDefault="00642801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утвержденная МО РФ, 2015 год</w:t>
            </w:r>
          </w:p>
        </w:tc>
        <w:tc>
          <w:tcPr>
            <w:tcW w:w="2842" w:type="dxa"/>
          </w:tcPr>
          <w:p w:rsidR="005A6A49" w:rsidRPr="00090A2F" w:rsidRDefault="005A6A49" w:rsidP="00E90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Виленкин А.Н., Жохов В.И. и др. Матем</w:t>
            </w:r>
            <w:r w:rsidR="00E900DC" w:rsidRPr="00090A2F">
              <w:rPr>
                <w:rFonts w:ascii="Times New Roman" w:hAnsi="Times New Roman"/>
                <w:sz w:val="24"/>
                <w:szCs w:val="24"/>
              </w:rPr>
              <w:t xml:space="preserve">атика, 5 кл. – Просвещение, 2015 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7" w:type="dxa"/>
          </w:tcPr>
          <w:p w:rsidR="005A6A49" w:rsidRPr="00090A2F" w:rsidRDefault="00642801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06" w:type="dxa"/>
          </w:tcPr>
          <w:p w:rsidR="005A6A49" w:rsidRPr="00090A2F" w:rsidRDefault="00324295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утвержденная МО РФ, 2015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Виленкин А.Н.</w:t>
            </w:r>
            <w:r w:rsidR="00E900DC"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Жохов В.И. и др. Математика, 6 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кл. – Просвещение, 2020 г. 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7" w:type="dxa"/>
          </w:tcPr>
          <w:p w:rsidR="005A6A49" w:rsidRPr="00090A2F" w:rsidRDefault="00642801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324295">
              <w:rPr>
                <w:rFonts w:ascii="Times New Roman" w:hAnsi="Times New Roman"/>
                <w:color w:val="000000"/>
                <w:sz w:val="24"/>
                <w:szCs w:val="24"/>
              </w:rPr>
              <w:t>ограмма утвержденная МО РФ, 2012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Макарычев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Ю.Н.Алгебра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кл., -Просвещение, 2017г.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7" w:type="dxa"/>
          </w:tcPr>
          <w:p w:rsidR="005A6A49" w:rsidRPr="00090A2F" w:rsidRDefault="00642801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324295">
              <w:rPr>
                <w:rFonts w:ascii="Times New Roman" w:hAnsi="Times New Roman"/>
                <w:color w:val="000000"/>
                <w:sz w:val="24"/>
                <w:szCs w:val="24"/>
              </w:rPr>
              <w:t>ограмма утвержденная МО РФ, 2012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Макарычев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Ю.Н.Алгебра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кл., -Просвещение, 2018г.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7" w:type="dxa"/>
          </w:tcPr>
          <w:p w:rsidR="005A6A49" w:rsidRPr="00090A2F" w:rsidRDefault="00642801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</w:t>
            </w:r>
            <w:r w:rsidR="00324295">
              <w:rPr>
                <w:rFonts w:ascii="Times New Roman" w:hAnsi="Times New Roman"/>
                <w:color w:val="000000"/>
                <w:sz w:val="24"/>
                <w:szCs w:val="24"/>
              </w:rPr>
              <w:t>рамма утвержденная МО РФ, 2012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Макарычев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Ю.Н.Алгебра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 9 кл., -Просвещение, 2019г.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324295">
              <w:rPr>
                <w:rFonts w:ascii="Times New Roman" w:hAnsi="Times New Roman"/>
                <w:color w:val="000000"/>
                <w:sz w:val="24"/>
                <w:szCs w:val="24"/>
              </w:rPr>
              <w:t>ограмма утвержденная МО РФ, 2012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842" w:type="dxa"/>
          </w:tcPr>
          <w:p w:rsidR="00E900DC" w:rsidRPr="00090A2F" w:rsidRDefault="00E900DC" w:rsidP="00E900D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Алимов Ш.А., Колягин Ю.М., Ткачёва М.В. Алгебра и начала анализа. 10-11 кл. Просвещение, 2020 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7" w:type="dxa"/>
          </w:tcPr>
          <w:p w:rsidR="005A6A49" w:rsidRPr="00090A2F" w:rsidRDefault="00642801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МО РФ, 2006 год</w:t>
            </w:r>
          </w:p>
        </w:tc>
        <w:tc>
          <w:tcPr>
            <w:tcW w:w="2842" w:type="dxa"/>
          </w:tcPr>
          <w:p w:rsidR="00E900DC" w:rsidRPr="00090A2F" w:rsidRDefault="00E900DC" w:rsidP="00E900D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Алимов Ш.А., Колягин Ю.М., Ткачёва М.В. Алгебра и начала анализа. 10-11 кл. Просвещение, 2021 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7" w:type="dxa"/>
          </w:tcPr>
          <w:p w:rsidR="005A6A49" w:rsidRPr="003D0A66" w:rsidRDefault="003D0A66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6" w:type="dxa"/>
          </w:tcPr>
          <w:p w:rsidR="005A6A49" w:rsidRPr="00090A2F" w:rsidRDefault="00E900DC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МО РФ, 2006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Л.С.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Атанасян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др. Геометрия 7-9кл. -Просвещение, 2017г.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7" w:type="dxa"/>
          </w:tcPr>
          <w:p w:rsidR="005A6A49" w:rsidRPr="003D0A66" w:rsidRDefault="003D0A66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МО РФ, 2006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Л.С.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Атанасян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др. Гео</w:t>
            </w:r>
            <w:r w:rsidR="00F56202"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метрия 7-9кл. -Просвещение, 2017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7" w:type="dxa"/>
          </w:tcPr>
          <w:p w:rsidR="005A6A49" w:rsidRPr="003D0A66" w:rsidRDefault="003D0A66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МО РФ, 2006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Л.С.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Атанасян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др. Геом</w:t>
            </w:r>
            <w:r w:rsidR="00F56202"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етрия 7-9кл.  -Просвещение, 2017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40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МО РФ, 2006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Л.С.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Атанасян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др. Геометрия, 10-11кл .(базовый и углубленный уровни). – Просвещение, 2020.</w:t>
            </w:r>
          </w:p>
        </w:tc>
      </w:tr>
      <w:tr w:rsidR="005A6A49" w:rsidRPr="00090A2F" w:rsidTr="002A4715">
        <w:trPr>
          <w:trHeight w:val="469"/>
        </w:trPr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40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МО РФ, 2006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Л.С.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Атанасян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др. Геометрия, 10-11кл .(базовый и углубленный уровни). – Просвещение, 2021.</w:t>
            </w:r>
          </w:p>
        </w:tc>
      </w:tr>
      <w:tr w:rsidR="005A6A49" w:rsidRPr="00090A2F" w:rsidTr="002A4715">
        <w:tc>
          <w:tcPr>
            <w:tcW w:w="1629" w:type="dxa"/>
            <w:vMerge w:val="restart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утвержденная  МО РФ, 2015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Ваулина  Ю.Е., Дули Д.,</w:t>
            </w:r>
            <w:r w:rsidRPr="00090A2F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.- Просвещение,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090A2F">
                <w:rPr>
                  <w:rFonts w:ascii="Times New Roman" w:hAnsi="Times New Roman"/>
                  <w:sz w:val="24"/>
                  <w:szCs w:val="24"/>
                </w:rPr>
                <w:t>2020 г</w:t>
              </w:r>
            </w:smartTag>
            <w:r w:rsidRPr="00090A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A49" w:rsidRPr="00090A2F" w:rsidTr="002A4715">
        <w:trPr>
          <w:trHeight w:val="309"/>
        </w:trPr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утвержденная  МО РФ, 2007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Ваулина  Ю.Е. Дули Д.,  </w:t>
            </w:r>
            <w:r w:rsidRPr="00090A2F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Просвещение,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090A2F">
                <w:rPr>
                  <w:rFonts w:ascii="Times New Roman" w:hAnsi="Times New Roman"/>
                  <w:sz w:val="24"/>
                  <w:szCs w:val="24"/>
                </w:rPr>
                <w:t>2016 г</w:t>
              </w:r>
            </w:smartTag>
            <w:r w:rsidRPr="00090A2F"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РФ, 2007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Ваулина Ю.Е., Дули Д.,  </w:t>
            </w:r>
            <w:r w:rsidRPr="00090A2F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Просвещение,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090A2F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090A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РФ, 2007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Ваулина  Ю.Е., Дули Д.,  </w:t>
            </w:r>
            <w:r w:rsidRPr="00090A2F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, 8 кл.- </w:t>
            </w:r>
            <w:r w:rsidRPr="00090A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Просвещение,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090A2F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090A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РФ, 2007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Ваулина  Ю.Е., Дули Д.,  </w:t>
            </w:r>
            <w:r w:rsidRPr="00090A2F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, 9 кл.- Просвещение,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090A2F">
                <w:rPr>
                  <w:rFonts w:ascii="Times New Roman" w:hAnsi="Times New Roman"/>
                  <w:sz w:val="24"/>
                  <w:szCs w:val="24"/>
                </w:rPr>
                <w:t>2019 г</w:t>
              </w:r>
            </w:smartTag>
            <w:r w:rsidRPr="00090A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РФ, 2007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Афанасьева О.В., Дули Д. и др. </w:t>
            </w:r>
            <w:r w:rsidRPr="00090A2F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, 10кл. - Просвещение,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090A2F">
                <w:rPr>
                  <w:rFonts w:ascii="Times New Roman" w:hAnsi="Times New Roman"/>
                  <w:sz w:val="24"/>
                  <w:szCs w:val="24"/>
                </w:rPr>
                <w:t>2020 г</w:t>
              </w:r>
            </w:smartTag>
            <w:r w:rsidRPr="00090A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РФ, 2007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Афанасьева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О.В.,Дули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Д.., </w:t>
            </w:r>
            <w:r w:rsidRPr="00090A2F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>,  11 кл .- Просвещение, 2021г.</w:t>
            </w:r>
          </w:p>
        </w:tc>
      </w:tr>
      <w:tr w:rsidR="005A6A49" w:rsidRPr="00090A2F" w:rsidTr="002A4715">
        <w:tc>
          <w:tcPr>
            <w:tcW w:w="1629" w:type="dxa"/>
            <w:vMerge w:val="restart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Второй иностранный язык (немецкий)</w:t>
            </w: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7" w:type="dxa"/>
          </w:tcPr>
          <w:p w:rsidR="005A6A49" w:rsidRPr="00090A2F" w:rsidRDefault="003D0A66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Программа, утвержденная МО РФ, 2018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Аверин М.М.. Джин Ф. и др. Немецкий язык Второй иностранный язык. -Просвещение»,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090A2F">
                <w:rPr>
                  <w:rFonts w:ascii="Times New Roman" w:hAnsi="Times New Roman"/>
                  <w:sz w:val="24"/>
                  <w:szCs w:val="24"/>
                </w:rPr>
                <w:t>2019 г</w:t>
              </w:r>
            </w:smartTag>
            <w:r w:rsidRPr="00090A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7" w:type="dxa"/>
          </w:tcPr>
          <w:p w:rsidR="005A6A49" w:rsidRPr="00090A2F" w:rsidRDefault="003D0A66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Программа, утвержденная МО РФ, 2018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Аверин М.М.. Джин Ф. и др. Немецкий язык Второй иностранный язык. -Просвещение»,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090A2F">
                <w:rPr>
                  <w:rFonts w:ascii="Times New Roman" w:hAnsi="Times New Roman"/>
                  <w:sz w:val="24"/>
                  <w:szCs w:val="24"/>
                </w:rPr>
                <w:t>2019 г</w:t>
              </w:r>
            </w:smartTag>
            <w:r w:rsidRPr="00090A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D0A66" w:rsidRPr="00090A2F" w:rsidTr="002A4715">
        <w:tc>
          <w:tcPr>
            <w:tcW w:w="1629" w:type="dxa"/>
            <w:vMerge/>
          </w:tcPr>
          <w:p w:rsidR="003D0A66" w:rsidRPr="00090A2F" w:rsidRDefault="003D0A66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3D0A66" w:rsidRPr="00090A2F" w:rsidRDefault="003D0A66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7" w:type="dxa"/>
          </w:tcPr>
          <w:p w:rsidR="003D0A66" w:rsidRDefault="003D0A66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3D0A66" w:rsidRPr="00090A2F" w:rsidRDefault="003D0A66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Программа, утвержденная МО РФ, 2018 год</w:t>
            </w:r>
          </w:p>
        </w:tc>
        <w:tc>
          <w:tcPr>
            <w:tcW w:w="2842" w:type="dxa"/>
          </w:tcPr>
          <w:p w:rsidR="003D0A66" w:rsidRPr="00090A2F" w:rsidRDefault="003D0A66" w:rsidP="00337BCC">
            <w:pPr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Аверин М.М.. Джин Ф. и др. Немецкий язык Второй иностранный язык. -Просвещение»,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090A2F">
                <w:rPr>
                  <w:rFonts w:ascii="Times New Roman" w:hAnsi="Times New Roman"/>
                  <w:sz w:val="24"/>
                  <w:szCs w:val="24"/>
                </w:rPr>
                <w:t>2019 г</w:t>
              </w:r>
            </w:smartTag>
            <w:r w:rsidRPr="00090A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7" w:type="dxa"/>
          </w:tcPr>
          <w:p w:rsidR="005A6A49" w:rsidRPr="00090A2F" w:rsidRDefault="003D0A66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Программа, утвержденная МО РФ, 2018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Аверин М.М.. Джин Ф. и др. Немецкий язык Второй иностранный язык. -Просвещение»,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090A2F">
                <w:rPr>
                  <w:rFonts w:ascii="Times New Roman" w:hAnsi="Times New Roman"/>
                  <w:sz w:val="24"/>
                  <w:szCs w:val="24"/>
                </w:rPr>
                <w:t>2019 г</w:t>
              </w:r>
            </w:smartTag>
            <w:r w:rsidRPr="00090A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6A49" w:rsidRPr="00090A2F" w:rsidTr="002A4715">
        <w:tc>
          <w:tcPr>
            <w:tcW w:w="1629" w:type="dxa"/>
            <w:vMerge w:val="restart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РФ, 2007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А.В.Перышкин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Физика 7кл. – Дрофа,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090A2F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090A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РФ, 2007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А.В.Перышкин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Физика 8кл.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  – Дрофа,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090A2F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090A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7" w:type="dxa"/>
          </w:tcPr>
          <w:p w:rsidR="005A6A49" w:rsidRPr="00090A2F" w:rsidRDefault="003D0A66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РФ, 2007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А.В.Перышкин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Физика 9кл.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  – Дрофа,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090A2F">
                <w:rPr>
                  <w:rFonts w:ascii="Times New Roman" w:hAnsi="Times New Roman"/>
                  <w:sz w:val="24"/>
                  <w:szCs w:val="24"/>
                </w:rPr>
                <w:t>2019 г</w:t>
              </w:r>
            </w:smartTag>
            <w:r w:rsidRPr="00090A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РФ, 2007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Г.Я.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Мякишев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Б.Б.,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Буховцев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 Н.Н. Сотский. Физика, 10кл – Просвещение, 2020г.</w:t>
            </w:r>
          </w:p>
        </w:tc>
      </w:tr>
      <w:tr w:rsidR="005A6A49" w:rsidRPr="00090A2F" w:rsidTr="002A4715">
        <w:trPr>
          <w:trHeight w:val="317"/>
        </w:trPr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РФ, 2007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Мякишев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Г.Я.,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Буховцев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Б.Б. и др. Физика, 11кл. – Просвещение, 2021</w:t>
            </w:r>
          </w:p>
        </w:tc>
      </w:tr>
      <w:tr w:rsidR="005A6A49" w:rsidRPr="00090A2F" w:rsidTr="002A4715">
        <w:tc>
          <w:tcPr>
            <w:tcW w:w="1629" w:type="dxa"/>
            <w:vMerge w:val="restart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РФ, 2008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О.С.Габриелян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Химия 8 кл. 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– Дрофа,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090A2F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090A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РФ, 2008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О.С.Габриелян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Химия 9 кл..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 – Дрофа,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090A2F">
                <w:rPr>
                  <w:rFonts w:ascii="Times New Roman" w:hAnsi="Times New Roman"/>
                  <w:sz w:val="24"/>
                  <w:szCs w:val="24"/>
                </w:rPr>
                <w:t>2019 г</w:t>
              </w:r>
            </w:smartTag>
            <w:r w:rsidRPr="00090A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РФ, 2008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О. С. Габриелян, Химия , 10кл.- Дрофа, 2020г.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РФ, 2008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О.С. Габриелян, Химия, 11 кл. – Просвещение, 2021 г.</w:t>
            </w:r>
          </w:p>
        </w:tc>
      </w:tr>
      <w:tr w:rsidR="005A6A49" w:rsidRPr="00090A2F" w:rsidTr="002A4715">
        <w:trPr>
          <w:gridAfter w:val="4"/>
          <w:wAfter w:w="8811" w:type="dxa"/>
          <w:trHeight w:val="517"/>
        </w:trPr>
        <w:tc>
          <w:tcPr>
            <w:tcW w:w="1629" w:type="dxa"/>
            <w:vMerge w:val="restart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5A6A49" w:rsidRPr="00090A2F" w:rsidTr="002A4715">
        <w:trPr>
          <w:trHeight w:val="698"/>
        </w:trPr>
        <w:tc>
          <w:tcPr>
            <w:tcW w:w="1629" w:type="dxa"/>
            <w:vMerge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7" w:type="dxa"/>
          </w:tcPr>
          <w:p w:rsidR="005A6A49" w:rsidRPr="00090A2F" w:rsidRDefault="003D0A66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утвержденная  МО РФ, 2007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Семакин И.Г. 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Информатика. 7 кл. –БИНОМ.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Лаб.знаний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090A2F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090A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6A49" w:rsidRPr="00090A2F" w:rsidTr="002A4715">
        <w:trPr>
          <w:trHeight w:val="698"/>
        </w:trPr>
        <w:tc>
          <w:tcPr>
            <w:tcW w:w="1629" w:type="dxa"/>
            <w:vMerge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утвержденная  МО РФ, 2007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Семакин И.Г. 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Информатика. 8 кл. –БИНОМ.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Лаб.знаний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090A2F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090A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РФ, 2007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Семакин И.Г. 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Информатика., 9кл.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  –БИНОМ.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Лаб.знаний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090A2F">
                <w:rPr>
                  <w:rFonts w:ascii="Times New Roman" w:hAnsi="Times New Roman"/>
                  <w:sz w:val="24"/>
                  <w:szCs w:val="24"/>
                </w:rPr>
                <w:t>2019 г</w:t>
              </w:r>
            </w:smartTag>
            <w:r w:rsidRPr="00090A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7" w:type="dxa"/>
          </w:tcPr>
          <w:p w:rsidR="005A6A49" w:rsidRPr="00090A2F" w:rsidRDefault="003D0A66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РФ, 2007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Семакин И.Г. 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Информатика., 10кл.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  –БИНОМ. Лаб. знаний,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090A2F">
                <w:rPr>
                  <w:rFonts w:ascii="Times New Roman" w:hAnsi="Times New Roman"/>
                  <w:sz w:val="24"/>
                  <w:szCs w:val="24"/>
                </w:rPr>
                <w:t>2020 г</w:t>
              </w:r>
            </w:smartTag>
            <w:r w:rsidRPr="00090A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7" w:type="dxa"/>
          </w:tcPr>
          <w:p w:rsidR="005A6A49" w:rsidRPr="00090A2F" w:rsidRDefault="003D0A66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РФ, 2007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Семакин И.Г.,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Хеннер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Е.К. и др.  Информатика, 11 кл. – Просвещение, 2021 г.</w:t>
            </w:r>
          </w:p>
        </w:tc>
      </w:tr>
      <w:tr w:rsidR="005A6A49" w:rsidRPr="00090A2F" w:rsidTr="002A4715">
        <w:trPr>
          <w:trHeight w:val="316"/>
        </w:trPr>
        <w:tc>
          <w:tcPr>
            <w:tcW w:w="1629" w:type="dxa"/>
            <w:vMerge w:val="restart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0A2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</w:t>
            </w:r>
            <w:r w:rsidRPr="00090A2F">
              <w:rPr>
                <w:rFonts w:ascii="Times New Roman" w:hAnsi="Times New Roman"/>
                <w:sz w:val="24"/>
                <w:szCs w:val="24"/>
                <w:lang w:val="tt-RU"/>
              </w:rPr>
              <w:t>Билогия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 5-11 классы под ред. </w:t>
            </w:r>
            <w:r w:rsidRPr="00090A2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Пасечник В.В., 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>201</w:t>
            </w:r>
            <w:r w:rsidRPr="00090A2F">
              <w:rPr>
                <w:rFonts w:ascii="Times New Roman" w:hAnsi="Times New Roman"/>
                <w:sz w:val="24"/>
                <w:szCs w:val="24"/>
                <w:lang w:val="tt-RU"/>
              </w:rPr>
              <w:t>5 год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2423C5" w:rsidRPr="00090A2F" w:rsidRDefault="002423C5" w:rsidP="002423C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Пасечник В.В. Биология. 5 кл. Дрофа, 2020г.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</w:t>
            </w:r>
            <w:r w:rsidR="003D0A66">
              <w:rPr>
                <w:rFonts w:ascii="Times New Roman" w:hAnsi="Times New Roman"/>
                <w:color w:val="000000"/>
                <w:sz w:val="24"/>
                <w:szCs w:val="24"/>
              </w:rPr>
              <w:t>грамма утвержденная  МО РФ, 2012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842" w:type="dxa"/>
          </w:tcPr>
          <w:p w:rsidR="002423C5" w:rsidRPr="00090A2F" w:rsidRDefault="002423C5" w:rsidP="002423C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Пасечник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В.В.Биология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. 6 кл. Дрофа, </w:t>
            </w:r>
            <w:r w:rsidR="008640E5" w:rsidRPr="00090A2F">
              <w:rPr>
                <w:rFonts w:ascii="Times New Roman" w:hAnsi="Times New Roman"/>
                <w:sz w:val="24"/>
                <w:szCs w:val="24"/>
              </w:rPr>
              <w:t>2016 г.</w:t>
            </w:r>
          </w:p>
          <w:p w:rsidR="005A6A49" w:rsidRPr="00090A2F" w:rsidRDefault="005A6A49" w:rsidP="00242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7" w:type="dxa"/>
          </w:tcPr>
          <w:p w:rsidR="005A6A49" w:rsidRPr="00090A2F" w:rsidRDefault="003D0A66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</w:t>
            </w:r>
            <w:r w:rsidR="003D0A66">
              <w:rPr>
                <w:rFonts w:ascii="Times New Roman" w:hAnsi="Times New Roman"/>
                <w:color w:val="000000"/>
                <w:sz w:val="24"/>
                <w:szCs w:val="24"/>
              </w:rPr>
              <w:t>грамма утвержденная  МО РФ, 2012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842" w:type="dxa"/>
          </w:tcPr>
          <w:p w:rsidR="002423C5" w:rsidRPr="00090A2F" w:rsidRDefault="002423C5" w:rsidP="002423C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Латюшин В.В., Шапкин В.А. Биология.7 кл. Дрофа, </w:t>
            </w:r>
            <w:r w:rsidR="008640E5" w:rsidRPr="00090A2F">
              <w:rPr>
                <w:rFonts w:ascii="Times New Roman" w:hAnsi="Times New Roman"/>
                <w:sz w:val="24"/>
                <w:szCs w:val="24"/>
              </w:rPr>
              <w:t>2017                                                                                   г.</w:t>
            </w:r>
          </w:p>
          <w:p w:rsidR="005A6A49" w:rsidRPr="00090A2F" w:rsidRDefault="005A6A49" w:rsidP="002423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РФ, 2007 год</w:t>
            </w:r>
          </w:p>
        </w:tc>
        <w:tc>
          <w:tcPr>
            <w:tcW w:w="2842" w:type="dxa"/>
            <w:tcBorders>
              <w:bottom w:val="single" w:sz="4" w:space="0" w:color="000000"/>
            </w:tcBorders>
          </w:tcPr>
          <w:p w:rsidR="008640E5" w:rsidRPr="00090A2F" w:rsidRDefault="008640E5" w:rsidP="008640E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Колесов Д.В., Маш Р.Д., Беляев И.Н. Биология. 8 </w:t>
            </w:r>
            <w:r w:rsidRPr="00090A2F">
              <w:rPr>
                <w:rFonts w:ascii="Times New Roman" w:hAnsi="Times New Roman"/>
                <w:sz w:val="24"/>
                <w:szCs w:val="24"/>
              </w:rPr>
              <w:lastRenderedPageBreak/>
              <w:t>кл. 2016 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РФ, 2007 год</w:t>
            </w:r>
          </w:p>
        </w:tc>
        <w:tc>
          <w:tcPr>
            <w:tcW w:w="2842" w:type="dxa"/>
            <w:tcBorders>
              <w:bottom w:val="single" w:sz="4" w:space="0" w:color="auto"/>
            </w:tcBorders>
          </w:tcPr>
          <w:p w:rsidR="008640E5" w:rsidRPr="00090A2F" w:rsidRDefault="008640E5" w:rsidP="008640E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Пасечник В.В., Каменский А.А., Швецов Г.Г., Гапонюк З.Г. Биология. Дрофа, 2019 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  <w:tcBorders>
              <w:right w:val="single" w:sz="4" w:space="0" w:color="auto"/>
            </w:tcBorders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РФ, 2007 год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Сивоглазов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В.И., Агафонова И.Б.  Биология. Общая биология. – Дрофа, 2020г.</w:t>
            </w:r>
          </w:p>
        </w:tc>
      </w:tr>
      <w:tr w:rsidR="005A6A49" w:rsidRPr="00090A2F" w:rsidTr="002A4715">
        <w:trPr>
          <w:trHeight w:val="762"/>
        </w:trPr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  <w:tcBorders>
              <w:right w:val="single" w:sz="4" w:space="0" w:color="auto"/>
            </w:tcBorders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РФ, 2008 год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Сивоглазов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В.И., Агафонова И.Б.  Биология. Общая биология. – Просвещение, 2021 г.</w:t>
            </w:r>
          </w:p>
        </w:tc>
      </w:tr>
      <w:tr w:rsidR="005A6A49" w:rsidRPr="00090A2F" w:rsidTr="002A4715">
        <w:trPr>
          <w:gridAfter w:val="4"/>
          <w:wAfter w:w="8811" w:type="dxa"/>
          <w:trHeight w:val="317"/>
        </w:trPr>
        <w:tc>
          <w:tcPr>
            <w:tcW w:w="1629" w:type="dxa"/>
            <w:vMerge w:val="restart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5A6A49" w:rsidRPr="00090A2F" w:rsidTr="002A4715">
        <w:trPr>
          <w:trHeight w:val="325"/>
        </w:trPr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8640E5" w:rsidRPr="00090A2F" w:rsidRDefault="003D0A66" w:rsidP="008640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 для общео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бразовательных учреждений, 2012 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  <w:p w:rsidR="005A6A49" w:rsidRPr="00090A2F" w:rsidRDefault="005A6A49" w:rsidP="008640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8640E5" w:rsidRPr="00090A2F" w:rsidRDefault="008640E5" w:rsidP="008640E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Баринова И.И., Плешаков А.А., Сонин Н.И. География 5 кл. Дрофа, 2012 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A49" w:rsidRPr="00090A2F" w:rsidTr="002A4715">
        <w:trPr>
          <w:trHeight w:val="733"/>
        </w:trPr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 для общео</w:t>
            </w:r>
            <w:r w:rsidR="003D0A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бразовательных учреждений, 2012 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42" w:type="dxa"/>
          </w:tcPr>
          <w:p w:rsidR="008640E5" w:rsidRPr="00090A2F" w:rsidRDefault="008640E5" w:rsidP="008640E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Герасимова Т.П.,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Неклюкова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Н.П. География 6 кл. Дрофа, 2016 г.</w:t>
            </w:r>
          </w:p>
          <w:p w:rsidR="005A6A49" w:rsidRPr="00090A2F" w:rsidRDefault="005A6A49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7" w:type="dxa"/>
          </w:tcPr>
          <w:p w:rsidR="005A6A49" w:rsidRPr="00090A2F" w:rsidRDefault="003D0A66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 для общео</w:t>
            </w:r>
            <w:r w:rsidR="003D0A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бразовательных учреждений, 2012 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42" w:type="dxa"/>
          </w:tcPr>
          <w:p w:rsidR="008640E5" w:rsidRPr="00090A2F" w:rsidRDefault="008640E5" w:rsidP="008640E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Коринская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 В.А.,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Душина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И.В., 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Щенёв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В.А. География</w:t>
            </w:r>
            <w:r w:rsidR="00AD3197" w:rsidRPr="00090A2F">
              <w:rPr>
                <w:rFonts w:ascii="Times New Roman" w:hAnsi="Times New Roman"/>
                <w:sz w:val="24"/>
                <w:szCs w:val="24"/>
              </w:rPr>
              <w:t xml:space="preserve"> 7 кл., Дрофа 2017 г.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6A49" w:rsidRPr="00090A2F" w:rsidRDefault="005A6A49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A6A49" w:rsidRPr="00090A2F" w:rsidTr="002A4715">
        <w:trPr>
          <w:trHeight w:val="637"/>
        </w:trPr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 для общео</w:t>
            </w:r>
            <w:r w:rsidR="003D0A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бразовательных учреждений, 2012 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42" w:type="dxa"/>
          </w:tcPr>
          <w:p w:rsidR="00AD3197" w:rsidRPr="00090A2F" w:rsidRDefault="00AD3197" w:rsidP="00AD319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Баринова И.И. География России. 8 кл., Дрофа, 2018 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 для обще</w:t>
            </w:r>
            <w:r w:rsidR="003D0A66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образовательных учреждений, 2012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842" w:type="dxa"/>
          </w:tcPr>
          <w:p w:rsidR="00AD3197" w:rsidRPr="00090A2F" w:rsidRDefault="00AD3197" w:rsidP="00AD319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Алексеев А.И.. Низовцев В.А., Ким Э.В. География 9 кл., Дрофа, 2019 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 для обще</w:t>
            </w:r>
            <w:r w:rsidR="003D0A66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образовательных учреждений, 2012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В.П.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Максаковский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География 10-11кл.,  – Просвещение, 2020г.</w:t>
            </w: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5A6A49" w:rsidRPr="00090A2F" w:rsidRDefault="005A6A49" w:rsidP="00337B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Программа утвержденная  МО РФ для общеобразовательных учреждений, </w:t>
            </w:r>
            <w:r w:rsidR="003D0A66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В.П.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Максаковский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География 10-11кл.,  – Просвещение, 2021г..</w:t>
            </w:r>
          </w:p>
        </w:tc>
      </w:tr>
      <w:tr w:rsidR="005A6A49" w:rsidRPr="00090A2F" w:rsidTr="002A4715">
        <w:tc>
          <w:tcPr>
            <w:tcW w:w="1629" w:type="dxa"/>
            <w:vMerge w:val="restart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Родной язык (татарский) </w:t>
            </w: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7" w:type="dxa"/>
            <w:tcBorders>
              <w:bottom w:val="single" w:sz="4" w:space="0" w:color="auto"/>
            </w:tcBorders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6" w:type="dxa"/>
            <w:vMerge w:val="restart"/>
            <w:tcBorders>
              <w:bottom w:val="single" w:sz="4" w:space="0" w:color="auto"/>
            </w:tcBorders>
          </w:tcPr>
          <w:p w:rsidR="005A6A49" w:rsidRPr="00090A2F" w:rsidRDefault="005A6A49" w:rsidP="00337B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0A2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Примерная рабочая программа учебного предмета “Родной язык (татарский)” для общеобразовательных организаций с обучением на русском языке </w:t>
            </w:r>
          </w:p>
          <w:p w:rsidR="005A6A49" w:rsidRPr="00090A2F" w:rsidRDefault="005A6A49" w:rsidP="00337B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42" w:type="dxa"/>
            <w:tcBorders>
              <w:bottom w:val="single" w:sz="4" w:space="0" w:color="auto"/>
            </w:tcBorders>
          </w:tcPr>
          <w:p w:rsidR="005A6A49" w:rsidRPr="00090A2F" w:rsidRDefault="005A6A49" w:rsidP="00337B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Хайдарова Р.З.,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Г.М.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Кунелле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татар теле.-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Татармультфильм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2017г.</w:t>
            </w:r>
          </w:p>
          <w:p w:rsidR="005A6A49" w:rsidRPr="00090A2F" w:rsidRDefault="005A6A49" w:rsidP="00337B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7" w:type="dxa"/>
            <w:tcBorders>
              <w:top w:val="single" w:sz="4" w:space="0" w:color="auto"/>
            </w:tcBorders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  <w:vMerge/>
            <w:tcBorders>
              <w:top w:val="single" w:sz="4" w:space="0" w:color="auto"/>
            </w:tcBorders>
          </w:tcPr>
          <w:p w:rsidR="005A6A49" w:rsidRPr="00090A2F" w:rsidRDefault="005A6A49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auto"/>
            </w:tcBorders>
          </w:tcPr>
          <w:p w:rsidR="005A6A49" w:rsidRPr="00090A2F" w:rsidRDefault="005A6A49" w:rsidP="00337B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Хайдарова Р.З., Назипова З.Р. Татар теле.-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Татармуьтфильм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2017г.</w:t>
            </w:r>
          </w:p>
          <w:p w:rsidR="005A6A49" w:rsidRPr="00090A2F" w:rsidRDefault="005A6A49" w:rsidP="00AD31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  <w:vMerge/>
          </w:tcPr>
          <w:p w:rsidR="005A6A49" w:rsidRPr="00090A2F" w:rsidRDefault="005A6A49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Хайдарова Р.З., Малафеева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Р.Л.Татар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теле.-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Татармультфильм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2017г.</w:t>
            </w:r>
          </w:p>
          <w:p w:rsidR="005A6A49" w:rsidRPr="00090A2F" w:rsidRDefault="005A6A49" w:rsidP="00337B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  <w:vMerge/>
          </w:tcPr>
          <w:p w:rsidR="005A6A49" w:rsidRPr="00090A2F" w:rsidRDefault="005A6A49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Хайдарова Р.З. Татар теле. -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Татармультфильм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2015г.</w:t>
            </w:r>
          </w:p>
          <w:p w:rsidR="005A6A49" w:rsidRPr="00090A2F" w:rsidRDefault="005A6A49" w:rsidP="00AD31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  <w:vMerge/>
          </w:tcPr>
          <w:p w:rsidR="005A6A49" w:rsidRPr="00090A2F" w:rsidRDefault="005A6A49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2842" w:type="dxa"/>
          </w:tcPr>
          <w:p w:rsidR="005A6A49" w:rsidRPr="00090A2F" w:rsidRDefault="005A6A49" w:rsidP="00337B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Хайдарова Р.З. Татар теле. -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Татармультфильм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2016г.</w:t>
            </w:r>
          </w:p>
          <w:p w:rsidR="005A6A49" w:rsidRPr="00090A2F" w:rsidRDefault="005A6A49" w:rsidP="00AD31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  <w:vMerge/>
          </w:tcPr>
          <w:p w:rsidR="005A6A49" w:rsidRPr="00090A2F" w:rsidRDefault="005A6A49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2842" w:type="dxa"/>
          </w:tcPr>
          <w:p w:rsidR="00AD3197" w:rsidRPr="00090A2F" w:rsidRDefault="00AD3197" w:rsidP="00AD31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Сафиуллина Ф.С.,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Фатхуллова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К.С. Татарский язык 10 кл., Магариф 2010 г.; </w:t>
            </w:r>
          </w:p>
          <w:p w:rsidR="00AD3197" w:rsidRPr="00090A2F" w:rsidRDefault="00AD3197" w:rsidP="00AD319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Абдуллина Р.С.,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Шайхиева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Г.М.Татар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теле 10 кл., ТКИ</w:t>
            </w:r>
          </w:p>
          <w:p w:rsidR="00AD3197" w:rsidRPr="00090A2F" w:rsidRDefault="00AD3197" w:rsidP="00AD319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eastAsia="Times New Roman" w:hAnsi="Times New Roman"/>
                <w:sz w:val="24"/>
                <w:szCs w:val="24"/>
              </w:rPr>
              <w:t>2012 г.</w:t>
            </w:r>
          </w:p>
          <w:p w:rsidR="005A6A49" w:rsidRPr="00090A2F" w:rsidRDefault="005A6A49" w:rsidP="00AD31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6A49" w:rsidRPr="00090A2F" w:rsidTr="002A4715">
        <w:tc>
          <w:tcPr>
            <w:tcW w:w="1629" w:type="dxa"/>
            <w:vMerge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7" w:type="dxa"/>
          </w:tcPr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  <w:vMerge/>
          </w:tcPr>
          <w:p w:rsidR="005A6A49" w:rsidRPr="00090A2F" w:rsidRDefault="005A6A49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2842" w:type="dxa"/>
          </w:tcPr>
          <w:p w:rsidR="00AD3197" w:rsidRPr="00090A2F" w:rsidRDefault="00AD3197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3197" w:rsidRPr="00090A2F" w:rsidRDefault="00AD3197" w:rsidP="00AD319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Сафиуллина Ф.С.,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Фатхуллова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К.С. Татарский язык. 11 кл. Магариф,2010 г.</w:t>
            </w:r>
          </w:p>
          <w:p w:rsidR="00AD3197" w:rsidRPr="00090A2F" w:rsidRDefault="00AD3197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3197" w:rsidRPr="00090A2F" w:rsidRDefault="00AD3197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6A49" w:rsidRPr="00090A2F" w:rsidRDefault="005A6A49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Сафиуллина Ф.С.,  Ибрагимов С.М. Татар теле, 11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кл.</w:t>
            </w:r>
            <w:r w:rsidR="00DB739E"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ТКИ</w:t>
            </w:r>
            <w:proofErr w:type="spellEnd"/>
            <w:r w:rsidR="00DB739E"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2012 г.</w:t>
            </w:r>
          </w:p>
          <w:p w:rsidR="005A6A49" w:rsidRPr="00090A2F" w:rsidRDefault="005A6A49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B739E" w:rsidRPr="00090A2F" w:rsidTr="002A4715">
        <w:tc>
          <w:tcPr>
            <w:tcW w:w="1629" w:type="dxa"/>
            <w:vMerge w:val="restart"/>
          </w:tcPr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Родной язык (русский)</w:t>
            </w:r>
          </w:p>
        </w:tc>
        <w:tc>
          <w:tcPr>
            <w:tcW w:w="816" w:type="dxa"/>
          </w:tcPr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vMerge w:val="restart"/>
          </w:tcPr>
          <w:p w:rsidR="00DB739E" w:rsidRPr="00090A2F" w:rsidRDefault="00DB739E" w:rsidP="00337B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0A2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Примерная рабочая программа учебного предмета “Родной язык (русский)” для общеобразовательных организаций с обучением на русском языке </w:t>
            </w:r>
          </w:p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0A2F">
              <w:rPr>
                <w:rFonts w:ascii="Times New Roman" w:hAnsi="Times New Roman"/>
                <w:sz w:val="24"/>
                <w:szCs w:val="24"/>
                <w:lang w:val="tt-RU"/>
              </w:rPr>
              <w:t>Примерная рабочая программа учебного предмета “Литературное чтение,  литература на родном языке (татарском)” для общеобразовательных организаций с обучением на русском языке (для изучающих татарский язык как родного) 1-11 классы</w:t>
            </w:r>
          </w:p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B739E" w:rsidRPr="00090A2F" w:rsidRDefault="00DB739E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  <w:lang w:val="tt-RU"/>
              </w:rPr>
              <w:t>Примерная рабочая программа учебного предмета “Родная литература (татарская)” для общеобразовательных организаций с обучением на русском языке (для изучения татарского языка как родного) 1-11 классы</w:t>
            </w:r>
          </w:p>
        </w:tc>
        <w:tc>
          <w:tcPr>
            <w:tcW w:w="2842" w:type="dxa"/>
          </w:tcPr>
          <w:p w:rsidR="00DB739E" w:rsidRPr="00090A2F" w:rsidRDefault="00DB739E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DB739E" w:rsidRPr="00090A2F" w:rsidTr="002A4715">
        <w:tc>
          <w:tcPr>
            <w:tcW w:w="1629" w:type="dxa"/>
            <w:vMerge/>
          </w:tcPr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7" w:type="dxa"/>
          </w:tcPr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6" w:type="dxa"/>
            <w:vMerge/>
          </w:tcPr>
          <w:p w:rsidR="00DB739E" w:rsidRPr="00090A2F" w:rsidRDefault="00DB739E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2842" w:type="dxa"/>
          </w:tcPr>
          <w:p w:rsidR="00DB739E" w:rsidRPr="00090A2F" w:rsidRDefault="00DB739E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Мотигуллина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А.Р.,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Ханнанов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Р.Г. Татар эдэбияты.-</w:t>
            </w:r>
            <w:r w:rsidR="00EC1EDA"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5 кл.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Магариф-вакыт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2017г.</w:t>
            </w:r>
          </w:p>
          <w:p w:rsidR="00DB739E" w:rsidRPr="00090A2F" w:rsidRDefault="00DB739E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DB739E" w:rsidRPr="00090A2F" w:rsidTr="002A4715">
        <w:tc>
          <w:tcPr>
            <w:tcW w:w="1629" w:type="dxa"/>
            <w:vMerge/>
          </w:tcPr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47" w:type="dxa"/>
          </w:tcPr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406" w:type="dxa"/>
            <w:vMerge/>
          </w:tcPr>
          <w:p w:rsidR="00DB739E" w:rsidRPr="00090A2F" w:rsidRDefault="00DB739E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2842" w:type="dxa"/>
          </w:tcPr>
          <w:p w:rsidR="00DB739E" w:rsidRPr="00090A2F" w:rsidRDefault="00DB739E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Мотигуллина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А.Р.Татар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эдэбияты.</w:t>
            </w:r>
            <w:r w:rsidR="00EC1EDA"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6 кл.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Мэгариф-вакыт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2017г.</w:t>
            </w:r>
          </w:p>
          <w:p w:rsidR="00DB739E" w:rsidRPr="00090A2F" w:rsidRDefault="00DB739E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DB739E" w:rsidRPr="00090A2F" w:rsidTr="002A4715">
        <w:tc>
          <w:tcPr>
            <w:tcW w:w="1629" w:type="dxa"/>
            <w:vMerge/>
          </w:tcPr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747" w:type="dxa"/>
          </w:tcPr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4406" w:type="dxa"/>
            <w:vMerge/>
          </w:tcPr>
          <w:p w:rsidR="00DB739E" w:rsidRPr="00090A2F" w:rsidRDefault="00DB739E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2842" w:type="dxa"/>
          </w:tcPr>
          <w:p w:rsidR="00DB739E" w:rsidRPr="00090A2F" w:rsidRDefault="00DB739E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Мотигуллина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А.Р. Татар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эдэбияты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. -</w:t>
            </w:r>
            <w:r w:rsidR="00EC1EDA"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7 кл.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Мэгариф-вакыт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2014г.</w:t>
            </w:r>
          </w:p>
          <w:p w:rsidR="00DB739E" w:rsidRPr="00090A2F" w:rsidRDefault="00DB739E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DB739E" w:rsidRPr="00090A2F" w:rsidTr="002A4715">
        <w:tc>
          <w:tcPr>
            <w:tcW w:w="1629" w:type="dxa"/>
            <w:vMerge/>
          </w:tcPr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747" w:type="dxa"/>
          </w:tcPr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4406" w:type="dxa"/>
            <w:vMerge/>
          </w:tcPr>
          <w:p w:rsidR="00DB739E" w:rsidRPr="00090A2F" w:rsidRDefault="00DB739E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2842" w:type="dxa"/>
          </w:tcPr>
          <w:p w:rsidR="00DB739E" w:rsidRPr="00090A2F" w:rsidRDefault="00DB739E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DB739E" w:rsidRPr="00090A2F" w:rsidRDefault="00DB739E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B739E" w:rsidRPr="00090A2F" w:rsidRDefault="00DB739E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Мотигуллина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А.Р. Татар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эдэбияты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. -</w:t>
            </w:r>
            <w:r w:rsidR="00EC1EDA"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8 кл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Мэгариф-вакыт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2015г.</w:t>
            </w:r>
          </w:p>
          <w:p w:rsidR="00DB739E" w:rsidRPr="00090A2F" w:rsidRDefault="00DB739E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DB739E" w:rsidRPr="00090A2F" w:rsidTr="002A4715">
        <w:tc>
          <w:tcPr>
            <w:tcW w:w="1629" w:type="dxa"/>
            <w:vMerge/>
          </w:tcPr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7" w:type="dxa"/>
          </w:tcPr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  <w:vMerge/>
          </w:tcPr>
          <w:p w:rsidR="00DB739E" w:rsidRPr="00090A2F" w:rsidRDefault="00DB739E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2842" w:type="dxa"/>
          </w:tcPr>
          <w:p w:rsidR="00DB739E" w:rsidRPr="00090A2F" w:rsidRDefault="00DB739E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Мотигуллина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А.Р. Татар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эдэбияты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EC1EDA"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C1EDA"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кл.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Мэгариф-вакыт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2016г.</w:t>
            </w:r>
          </w:p>
          <w:p w:rsidR="00DB739E" w:rsidRPr="00090A2F" w:rsidRDefault="00DB739E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DB739E" w:rsidRPr="00090A2F" w:rsidTr="002A4715">
        <w:tc>
          <w:tcPr>
            <w:tcW w:w="1629" w:type="dxa"/>
            <w:vMerge/>
          </w:tcPr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7" w:type="dxa"/>
          </w:tcPr>
          <w:p w:rsidR="00DB739E" w:rsidRPr="00090A2F" w:rsidRDefault="002A4715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  <w:vMerge/>
          </w:tcPr>
          <w:p w:rsidR="00DB739E" w:rsidRPr="00090A2F" w:rsidRDefault="00DB739E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2842" w:type="dxa"/>
          </w:tcPr>
          <w:p w:rsidR="00DB739E" w:rsidRPr="00090A2F" w:rsidRDefault="00DB739E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Хасанова Ф.Ф. Татар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эдэбияты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-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Мэгариф-вакыт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2021г.</w:t>
            </w:r>
          </w:p>
          <w:p w:rsidR="00DB739E" w:rsidRPr="00090A2F" w:rsidRDefault="00DB739E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DB739E" w:rsidRPr="00090A2F" w:rsidTr="002A4715">
        <w:tc>
          <w:tcPr>
            <w:tcW w:w="1629" w:type="dxa"/>
            <w:vMerge w:val="restart"/>
          </w:tcPr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Родная литература (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татрская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16" w:type="dxa"/>
            <w:tcBorders>
              <w:bottom w:val="single" w:sz="4" w:space="0" w:color="000000"/>
            </w:tcBorders>
          </w:tcPr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7" w:type="dxa"/>
            <w:tcBorders>
              <w:bottom w:val="single" w:sz="4" w:space="0" w:color="000000"/>
            </w:tcBorders>
          </w:tcPr>
          <w:p w:rsidR="00DB739E" w:rsidRPr="00090A2F" w:rsidRDefault="002A4715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  <w:vMerge w:val="restart"/>
            <w:tcBorders>
              <w:bottom w:val="single" w:sz="4" w:space="0" w:color="000000"/>
            </w:tcBorders>
          </w:tcPr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0A2F">
              <w:rPr>
                <w:rFonts w:ascii="Times New Roman" w:hAnsi="Times New Roman"/>
                <w:sz w:val="24"/>
                <w:szCs w:val="24"/>
                <w:lang w:val="tt-RU"/>
              </w:rPr>
              <w:t>Примерная рабочая программа учебного предмета “Литературное чтение,  литература на родном языке (татарском)” для общеобразовательных организаций с обучением на русском языке (для изучающих татарский язык как родного) 1-11 классы</w:t>
            </w:r>
          </w:p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  <w:lang w:val="tt-RU"/>
              </w:rPr>
              <w:t>Примерная рабочая программа учебного предмета “Родная литература (татарская)” для общеобразовательных организаций с обучением на русском языке (для изучения татарского языка как родного) 1-11 классы</w:t>
            </w:r>
          </w:p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Примерная рабочая программа учебного предмета “Родная литература (русская)” для общеобразовательных организаций с обучением на русском языке (для </w:t>
            </w:r>
            <w:r w:rsidRPr="00090A2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изучения татарского языка как родного) 1-11 классы</w:t>
            </w:r>
          </w:p>
        </w:tc>
        <w:tc>
          <w:tcPr>
            <w:tcW w:w="2842" w:type="dxa"/>
            <w:tcBorders>
              <w:bottom w:val="single" w:sz="4" w:space="0" w:color="000000"/>
            </w:tcBorders>
          </w:tcPr>
          <w:p w:rsidR="00DB739E" w:rsidRPr="00090A2F" w:rsidRDefault="00DB739E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Мусин Ф.М., Хабибуллина З.Н. Татар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эдэбияты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11 кл., 2012г.</w:t>
            </w:r>
          </w:p>
          <w:p w:rsidR="00DB739E" w:rsidRPr="00090A2F" w:rsidRDefault="00DB739E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406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42" w:type="dxa"/>
          </w:tcPr>
          <w:p w:rsidR="00967FB3" w:rsidRPr="00090A2F" w:rsidRDefault="00967FB3" w:rsidP="00D54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6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842" w:type="dxa"/>
          </w:tcPr>
          <w:p w:rsidR="00967FB3" w:rsidRPr="00090A2F" w:rsidRDefault="00967FB3" w:rsidP="00D54ED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Вигасин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А.А.,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Годер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Г.И., Свенцицкая 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И.С.Всеобщая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история 5 кл, Просвещение, 2012 г.</w:t>
            </w:r>
          </w:p>
          <w:p w:rsidR="00967FB3" w:rsidRPr="00090A2F" w:rsidRDefault="00967FB3" w:rsidP="00D54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7FB3" w:rsidRPr="00090A2F" w:rsidRDefault="00967FB3" w:rsidP="00306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Агибалов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Е.В., Донской Г.М. История средних веков. 6 кл. Просвещение 2012 г.;</w:t>
            </w:r>
          </w:p>
          <w:p w:rsidR="00967FB3" w:rsidRPr="00090A2F" w:rsidRDefault="00967FB3" w:rsidP="0030660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Арсентьев Н.М., Данилов А.А., Стефанович П.С., Токарева А.Я. История России 6 кл. </w:t>
            </w:r>
            <w:r w:rsidRPr="00090A2F">
              <w:rPr>
                <w:rFonts w:ascii="Times New Roman" w:hAnsi="Times New Roman"/>
                <w:sz w:val="24"/>
                <w:szCs w:val="24"/>
              </w:rPr>
              <w:lastRenderedPageBreak/>
              <w:t>Просвещение 2016 г.</w:t>
            </w:r>
          </w:p>
          <w:p w:rsidR="00967FB3" w:rsidRPr="00090A2F" w:rsidRDefault="00967FB3" w:rsidP="00D54E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Хузин Ф.Ш., Пискарев В.И. История Татарстана и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тат.народа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др.времен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Арсентьев Н.М., Данилов А.А. и др. История России в 2-х частях. – Просвещение, 2017г.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Юдовская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А.Е., Баранов П.А. История нового времени. – Просвещение, 2017г.</w:t>
            </w:r>
          </w:p>
          <w:p w:rsidR="00967FB3" w:rsidRPr="00090A2F" w:rsidRDefault="00967FB3" w:rsidP="00D54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Гилязов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И.А., Пискарев В.И.  История  Татарстана и татарского народа. </w:t>
            </w: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Арсентьев Н.М., Данилов А.А. и др. История России в 2-х частях. – Просвещение, 2018г.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Юдовская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А.Е., Баранов П.А. История нового времени. – Просвещение, 2018г.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67FB3" w:rsidRPr="00090A2F" w:rsidRDefault="00967FB3" w:rsidP="00D54E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Гилязов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И.А., Пискарев В.И.  История  Татарстана и татарского народа.</w:t>
            </w: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Арсентьев Н.М., Данилов А.А. и др. История России в 2-х частях. – Просвещение, 2019г.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Юдовская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А.Е., Баранов П.А. Новейшая история. – Просвещение, 2019г.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Галлямова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А.Г.,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Загидуллин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И.К. и др.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История  Татарстана и татарского народа.</w:t>
            </w:r>
          </w:p>
        </w:tc>
      </w:tr>
      <w:tr w:rsidR="00967FB3" w:rsidRPr="00090A2F" w:rsidTr="002A4715">
        <w:trPr>
          <w:trHeight w:val="2819"/>
        </w:trPr>
        <w:tc>
          <w:tcPr>
            <w:tcW w:w="1629" w:type="dxa"/>
            <w:vMerge w:val="restart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Родная литература (русская)</w:t>
            </w: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  <w:vMerge w:val="restart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  <w:lang w:val="tt-RU"/>
              </w:rPr>
              <w:t>Примерная рабочая программа учебного предмета “Родная литература (русская)” для общеобразовательных организаций с обучением на русском языке (для изучения татарского языка как родного) 1-11 классы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Программы основного общего образования по истории и Программы по истории к учебнику для 5 класса 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 для общеобразовательных учреждений, 2007 год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 для общеобразовательных учреждений, 2007 год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 для общеобразовательных учреждений, 2007 год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 для общеобразовательных учреждений, 2007 год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 для общеобразовательных учреждений, 2007 год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 МО РФ для общеобразовательных учреждений, 2007 год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Программа общеобразовательных  учреждений  по обществознанию  под редакцией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Л.Н.Боголюбова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>, 2012 год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</w:t>
            </w:r>
            <w:r w:rsidR="002A4715">
              <w:rPr>
                <w:rFonts w:ascii="Times New Roman" w:hAnsi="Times New Roman"/>
                <w:color w:val="000000"/>
                <w:sz w:val="24"/>
                <w:szCs w:val="24"/>
              </w:rPr>
              <w:t>мма утвержденная МО и Н РФ, 2012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</w:t>
            </w:r>
            <w:r w:rsidR="002A4715">
              <w:rPr>
                <w:rFonts w:ascii="Times New Roman" w:hAnsi="Times New Roman"/>
                <w:color w:val="000000"/>
                <w:sz w:val="24"/>
                <w:szCs w:val="24"/>
              </w:rPr>
              <w:t>мма утвержденная МО и Н РФ, 2012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</w:t>
            </w:r>
            <w:r w:rsidR="002A4715">
              <w:rPr>
                <w:rFonts w:ascii="Times New Roman" w:hAnsi="Times New Roman"/>
                <w:color w:val="000000"/>
                <w:sz w:val="24"/>
                <w:szCs w:val="24"/>
              </w:rPr>
              <w:t>нная МО и Н РФ, 2012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</w:t>
            </w:r>
            <w:r w:rsidR="002A4715">
              <w:rPr>
                <w:rFonts w:ascii="Times New Roman" w:hAnsi="Times New Roman"/>
                <w:color w:val="000000"/>
                <w:sz w:val="24"/>
                <w:szCs w:val="24"/>
              </w:rPr>
              <w:t>мма утвержденная МО и Н РФ, 2012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Горинов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М.М, Данилов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А.А.и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др. История России. 10кл. – Просвещение, 2020г.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Сороко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-Цюпа О.С. Всеобщая история. –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Просвещенине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2020г.</w:t>
            </w:r>
          </w:p>
          <w:p w:rsidR="00967FB3" w:rsidRPr="00090A2F" w:rsidRDefault="00967FB3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Гилязов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М.А., Пискарев В.И. История Татарстана и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тат.народа</w:t>
            </w:r>
            <w:proofErr w:type="spellEnd"/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406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Данилов А.А.,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Торкунов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А.В и др. История России (1946 г. – начало ХХ1 в.) – Просвещение, 2021 г.</w:t>
            </w:r>
          </w:p>
          <w:p w:rsidR="00967FB3" w:rsidRPr="00090A2F" w:rsidRDefault="00967FB3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Сороко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-Цюпа О.С. Всеобщая история. Новейшая история  (1946 г. – начало ХХ1 в.) – Просвещение, 2021 г.</w:t>
            </w: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406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</w:tcPr>
          <w:p w:rsidR="00967FB3" w:rsidRPr="00090A2F" w:rsidRDefault="00967FB3" w:rsidP="002A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</w:tcPr>
          <w:p w:rsidR="002A4715" w:rsidRDefault="002A4715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A4715" w:rsidRPr="002A4715" w:rsidRDefault="002A4715" w:rsidP="002A4715">
            <w:pPr>
              <w:jc w:val="center"/>
              <w:rPr>
                <w:rFonts w:ascii="Times New Roman" w:eastAsia="Times New Roman" w:hAnsi="Times New Roman"/>
              </w:rPr>
            </w:pPr>
            <w:r w:rsidRPr="002A4715">
              <w:rPr>
                <w:rFonts w:ascii="Times New Roman" w:hAnsi="Times New Roman"/>
              </w:rPr>
              <w:t xml:space="preserve">Боголюбов Л.Н., Иванова Л.Ф. </w:t>
            </w:r>
            <w:r>
              <w:rPr>
                <w:rFonts w:ascii="Times New Roman" w:hAnsi="Times New Roman"/>
              </w:rPr>
              <w:t xml:space="preserve"> 6 кл. </w:t>
            </w:r>
            <w:r w:rsidRPr="002A4715">
              <w:rPr>
                <w:rFonts w:ascii="Times New Roman" w:hAnsi="Times New Roman"/>
              </w:rPr>
              <w:t>Обществознание</w:t>
            </w:r>
          </w:p>
          <w:p w:rsidR="00967FB3" w:rsidRPr="00090A2F" w:rsidRDefault="00967FB3" w:rsidP="002A471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Просвещение, 2016г.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67FB3" w:rsidRPr="00090A2F" w:rsidRDefault="00967FB3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Боголюбов Л.Н., Городецкая Н.И. Обществознание. .- 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Просвещение, 2017г.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67FB3" w:rsidRPr="00090A2F" w:rsidRDefault="00967FB3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Боголюбов Л.Н.,, Городецкая Н.И. Обществознание.- 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Просвещение, 2018г.</w:t>
            </w: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Боголюбов  Л.Н.,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Лабезникова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А.Ю. Обществознание. - </w:t>
            </w:r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Просвещение, 2019г.</w:t>
            </w:r>
          </w:p>
        </w:tc>
      </w:tr>
      <w:tr w:rsidR="00967FB3" w:rsidRPr="00090A2F" w:rsidTr="002A4715">
        <w:tc>
          <w:tcPr>
            <w:tcW w:w="1629" w:type="dxa"/>
            <w:vMerge w:val="restart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7" w:type="dxa"/>
          </w:tcPr>
          <w:p w:rsidR="00967FB3" w:rsidRPr="00090A2F" w:rsidRDefault="002A4715" w:rsidP="00337B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</w:tcPr>
          <w:p w:rsidR="00967FB3" w:rsidRPr="00090A2F" w:rsidRDefault="00967FB3" w:rsidP="002A4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</w:t>
            </w:r>
            <w:r w:rsidR="002A47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мма утвержденная МО и Н РФ, 2012 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Котова О.А.,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Лискова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Т.Е. Обществознание, 10 кл. – Просвещение , 2020 г.</w:t>
            </w: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7" w:type="dxa"/>
          </w:tcPr>
          <w:p w:rsidR="00967FB3" w:rsidRPr="00090A2F" w:rsidRDefault="002A4715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</w:t>
            </w:r>
            <w:r w:rsidR="002A4715">
              <w:rPr>
                <w:rFonts w:ascii="Times New Roman" w:hAnsi="Times New Roman"/>
                <w:color w:val="000000"/>
                <w:sz w:val="24"/>
                <w:szCs w:val="24"/>
              </w:rPr>
              <w:t>а утвержденная МО и Н РФ, 2012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Боголюбов  Л.Н.,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Лабезникова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А.Ю. Обществознание.11 кл. – Просвещение, 2021г.   </w:t>
            </w: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7" w:type="dxa"/>
          </w:tcPr>
          <w:p w:rsidR="00967FB3" w:rsidRPr="00090A2F" w:rsidRDefault="002A4715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Программа, утвержденная МО и Н РФ, 2011 год</w:t>
            </w:r>
          </w:p>
        </w:tc>
        <w:tc>
          <w:tcPr>
            <w:tcW w:w="2842" w:type="dxa"/>
          </w:tcPr>
          <w:p w:rsidR="00967FB3" w:rsidRPr="00090A2F" w:rsidRDefault="00967FB3" w:rsidP="0030660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Амиров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Р.Б., Воскресенский О.В., Горбачёва Т.М. Основы мировых религиозных культур и светской этики 5 кл. Дрофа, 2019 г.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учреждений, 2012 год</w:t>
            </w:r>
          </w:p>
        </w:tc>
        <w:tc>
          <w:tcPr>
            <w:tcW w:w="2842" w:type="dxa"/>
          </w:tcPr>
          <w:p w:rsidR="00967FB3" w:rsidRPr="00090A2F" w:rsidRDefault="00967FB3" w:rsidP="00337B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Сергеева Г.П., Критская Е.Д. Музыка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МО и Н РФ, 2007 год</w:t>
            </w: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Сергеева Г.П., Критская Е.Д. Музыка</w:t>
            </w: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Программа, утвержденная МО и Н РФ, 2011 год</w:t>
            </w: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Сергеева Г.П., Критская Е.Д. Музыка</w:t>
            </w: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учреждений, 2012 год</w:t>
            </w: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Горяева Н.А., Островская О.В. под ред.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Б.М. Изобразительное искусство</w:t>
            </w:r>
          </w:p>
        </w:tc>
      </w:tr>
      <w:tr w:rsidR="00967FB3" w:rsidRPr="00090A2F" w:rsidTr="002A4715">
        <w:trPr>
          <w:trHeight w:val="564"/>
        </w:trPr>
        <w:tc>
          <w:tcPr>
            <w:tcW w:w="1629" w:type="dxa"/>
            <w:vMerge w:val="restart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Общество знание</w:t>
            </w: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967FB3" w:rsidRPr="00090A2F" w:rsidRDefault="00967FB3" w:rsidP="00337B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МО и Н РФ, 2018 год</w:t>
            </w: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Л.А. под ред.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Б.М. Изобразительное искусство</w:t>
            </w:r>
          </w:p>
        </w:tc>
      </w:tr>
      <w:tr w:rsidR="00967FB3" w:rsidRPr="00090A2F" w:rsidTr="002A4715">
        <w:trPr>
          <w:trHeight w:val="564"/>
        </w:trPr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967FB3" w:rsidRPr="00090A2F" w:rsidRDefault="00967FB3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МО и Н РФ, 2018 год</w:t>
            </w: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Питерских А.С., Гуров Г.Е. под ред.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Б.М. Изобразительное искусство</w:t>
            </w: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учреждений, 2007 год</w:t>
            </w:r>
          </w:p>
          <w:p w:rsidR="00967FB3" w:rsidRPr="00090A2F" w:rsidRDefault="00967FB3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учреждений, 2012 год</w:t>
            </w: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Сергеева Г.П., Критская Е.Д. Искусство. Музыка.</w:t>
            </w: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6" w:type="dxa"/>
          </w:tcPr>
          <w:p w:rsidR="00C51F7A" w:rsidRDefault="00967FB3" w:rsidP="00C51F7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МО и Н РФ, 2018 год</w:t>
            </w:r>
          </w:p>
          <w:p w:rsidR="00C51F7A" w:rsidRPr="00C51F7A" w:rsidRDefault="00C51F7A" w:rsidP="00C51F7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римерная программа</w:t>
            </w:r>
            <w:r w:rsidRPr="00C51F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предмету УМК «Симоненко </w:t>
            </w:r>
            <w:proofErr w:type="spellStart"/>
            <w:r w:rsidRPr="00C51F7A">
              <w:rPr>
                <w:rFonts w:ascii="Times New Roman" w:hAnsi="Times New Roman"/>
                <w:sz w:val="24"/>
                <w:szCs w:val="24"/>
                <w:lang w:eastAsia="ru-RU"/>
              </w:rPr>
              <w:t>В.Д.,Синица</w:t>
            </w:r>
            <w:proofErr w:type="spellEnd"/>
            <w:r w:rsidRPr="00C51F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Н.В.»</w:t>
            </w:r>
          </w:p>
          <w:p w:rsidR="00C51F7A" w:rsidRPr="00090A2F" w:rsidRDefault="00C51F7A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Синицина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Н.В.,  Симоненко В.Д., Технология ведения дома. – 5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кл.Вентана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>-Граф, 2015г.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6" w:type="dxa"/>
          </w:tcPr>
          <w:p w:rsidR="00967FB3" w:rsidRPr="00090A2F" w:rsidRDefault="00C51F7A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МО и Н РФ, 2018 год</w:t>
            </w: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Синица Н.В., Симоненко В.Д. Технология. Технологии ведения дома. 6 кл.–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-Граф, 2016г. </w:t>
            </w: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6" w:type="dxa"/>
          </w:tcPr>
          <w:p w:rsidR="00967FB3" w:rsidRPr="00090A2F" w:rsidRDefault="00967FB3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МО и Н РФ, 2018 год</w:t>
            </w: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Синица Н.В., Симоненко В.Д. Технология. Технологии ведения дома.  7 кл.–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>-</w:t>
            </w:r>
            <w:r w:rsidRPr="00090A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Граф, 2017г.  </w:t>
            </w:r>
          </w:p>
        </w:tc>
      </w:tr>
      <w:tr w:rsidR="00967FB3" w:rsidRPr="00090A2F" w:rsidTr="002A4715">
        <w:tc>
          <w:tcPr>
            <w:tcW w:w="1629" w:type="dxa"/>
            <w:vMerge w:val="restart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ОДНКНР</w:t>
            </w: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967FB3" w:rsidRPr="00090A2F" w:rsidRDefault="00967FB3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МО и Н РФ, 2018 год</w:t>
            </w: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В.Д.Симоненко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др. Технология, 8 кл.</w:t>
            </w: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общ</w:t>
            </w:r>
            <w:r w:rsidR="002A4715">
              <w:rPr>
                <w:rFonts w:ascii="Times New Roman" w:hAnsi="Times New Roman"/>
                <w:color w:val="000000"/>
                <w:sz w:val="24"/>
                <w:szCs w:val="24"/>
              </w:rPr>
              <w:t>еобразовательных учреждений, 201</w:t>
            </w: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8 год</w:t>
            </w:r>
          </w:p>
          <w:p w:rsidR="00967FB3" w:rsidRPr="00090A2F" w:rsidRDefault="00967FB3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В.Д.Симоненко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Технология, 10-11кл.Вентана-Граф</w:t>
            </w: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967FB3" w:rsidRPr="00090A2F" w:rsidRDefault="00967FB3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МО и Н РФ, 2018 год</w:t>
            </w: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В.Д.Симоненко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Технология, 10-11кл.Вентана-Граф</w:t>
            </w: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C51F7A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967FB3" w:rsidRPr="00090A2F" w:rsidRDefault="00967FB3" w:rsidP="00337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утвержденная МО и Н РФ, 2018 год</w:t>
            </w: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Виноградова Н.Ф., Смирнов Д.В. и др. ОБЖ: 7-9 классы. - ВЕНТАНА-ГРАФ,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090A2F">
                <w:rPr>
                  <w:rFonts w:ascii="Times New Roman" w:hAnsi="Times New Roman"/>
                  <w:color w:val="000000"/>
                  <w:sz w:val="24"/>
                  <w:szCs w:val="24"/>
                </w:rPr>
                <w:t>2019 г</w:t>
              </w:r>
            </w:smartTag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967FB3" w:rsidRPr="00090A2F" w:rsidTr="002A4715">
        <w:tc>
          <w:tcPr>
            <w:tcW w:w="1629" w:type="dxa"/>
            <w:vMerge w:val="restart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16" w:type="dxa"/>
          </w:tcPr>
          <w:p w:rsidR="00967FB3" w:rsidRPr="00090A2F" w:rsidRDefault="00C51F7A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  <w:vMerge w:val="restart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Рабочая программа  по ред.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А.Т.Смирнова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2010  год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Рабочая программа  по ред.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А.Т.Смирнова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2010  год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Рабочая программа  по ред.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А.Т.Смирнова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2010  год</w:t>
            </w: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Смирнов А.Т., Хренников Б.О.  под ред. Смирнова А.Т. Основы безопасности жизнедеятельности. – Просвещение, 2018г. </w:t>
            </w: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967FB3" w:rsidRPr="00090A2F" w:rsidRDefault="00967FB3" w:rsidP="00337B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Ким С.В., Горский В.А. Основы безопасности жизнедеятельности. –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Вентана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-граф, 2020г.</w:t>
            </w:r>
          </w:p>
        </w:tc>
      </w:tr>
      <w:tr w:rsidR="00967FB3" w:rsidRPr="00090A2F" w:rsidTr="002A4715">
        <w:trPr>
          <w:trHeight w:val="557"/>
        </w:trPr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967FB3" w:rsidRPr="00090A2F" w:rsidRDefault="00967FB3" w:rsidP="00337B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Ким С.В., Горский В.А. Основы безопасности жизнедеятельности. 10-11 кл. – Просвещение, 2021г.</w:t>
            </w:r>
          </w:p>
        </w:tc>
      </w:tr>
      <w:tr w:rsidR="00967FB3" w:rsidRPr="00090A2F" w:rsidTr="002A4715">
        <w:tc>
          <w:tcPr>
            <w:tcW w:w="1629" w:type="dxa"/>
            <w:vMerge w:val="restart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Рисование </w:t>
            </w: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06" w:type="dxa"/>
            <w:vMerge w:val="restart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учреждений, 2014 год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общеобразовательных учреждений, 2008 год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Рабочая программа  по ред. Виноградовой Н.Ф.,2019 год</w:t>
            </w:r>
          </w:p>
        </w:tc>
        <w:tc>
          <w:tcPr>
            <w:tcW w:w="2842" w:type="dxa"/>
          </w:tcPr>
          <w:p w:rsidR="00967FB3" w:rsidRPr="00090A2F" w:rsidRDefault="00967FB3" w:rsidP="008512A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Лях В.И. Физическая культура 5 кл, Просвещение, 2018 г.</w:t>
            </w:r>
          </w:p>
          <w:p w:rsidR="00967FB3" w:rsidRPr="00090A2F" w:rsidRDefault="00967FB3" w:rsidP="003066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967FB3" w:rsidRPr="00090A2F" w:rsidRDefault="00967FB3" w:rsidP="008512A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Лях В.И. Физическая культура 6 кл, Просвещение, 2018 г.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967FB3" w:rsidRPr="00090A2F" w:rsidRDefault="00967FB3" w:rsidP="008512A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Лях В.И. Физическая культура 7 кл, Просвещение, 2018 г.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7FB3" w:rsidRPr="00090A2F" w:rsidTr="002A4715">
        <w:tc>
          <w:tcPr>
            <w:tcW w:w="1629" w:type="dxa"/>
            <w:vMerge w:val="restart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  <w:vMerge w:val="restart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Рабочая программа  по ред.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А.Т.Смирнова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2010  год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Рабочая программа  по ред.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А.Т.Смирнова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2010  год</w:t>
            </w:r>
          </w:p>
        </w:tc>
        <w:tc>
          <w:tcPr>
            <w:tcW w:w="2842" w:type="dxa"/>
          </w:tcPr>
          <w:p w:rsidR="00967FB3" w:rsidRPr="00090A2F" w:rsidRDefault="00967FB3" w:rsidP="008512A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Лях В.И.,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Зданевич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А.А. </w:t>
            </w:r>
            <w:r w:rsidRPr="00090A2F">
              <w:rPr>
                <w:rFonts w:ascii="Times New Roman" w:hAnsi="Times New Roman"/>
                <w:sz w:val="24"/>
                <w:szCs w:val="24"/>
              </w:rPr>
              <w:lastRenderedPageBreak/>
              <w:t>Физическая культура 8 кл. Просвещение 2012 г.</w:t>
            </w:r>
          </w:p>
          <w:p w:rsidR="00967FB3" w:rsidRPr="00090A2F" w:rsidRDefault="00967FB3" w:rsidP="00337B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967FB3" w:rsidRPr="00090A2F" w:rsidRDefault="00967FB3" w:rsidP="00337B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 xml:space="preserve">Лях В.И., </w:t>
            </w: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Зданевич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 xml:space="preserve"> А.А. Физическая культура 9 кл. Просвещение 2012 г</w:t>
            </w:r>
          </w:p>
        </w:tc>
      </w:tr>
      <w:tr w:rsidR="00967FB3" w:rsidRPr="00090A2F" w:rsidTr="002A4715">
        <w:tc>
          <w:tcPr>
            <w:tcW w:w="1629" w:type="dxa"/>
            <w:vMerge w:val="restart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Рабочая программа  по ред.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А.Т.Смирнова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2010  год</w:t>
            </w:r>
          </w:p>
        </w:tc>
        <w:tc>
          <w:tcPr>
            <w:tcW w:w="2842" w:type="dxa"/>
          </w:tcPr>
          <w:p w:rsidR="00967FB3" w:rsidRPr="00090A2F" w:rsidRDefault="00967FB3" w:rsidP="008512A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Лях В.И. Физическая культура 10 кл. Просвещение, 2012 г.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7FB3" w:rsidRPr="00090A2F" w:rsidTr="002A4715"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учреждений, 2014 год</w:t>
            </w:r>
          </w:p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967FB3" w:rsidRPr="00090A2F" w:rsidRDefault="00967FB3" w:rsidP="008512A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Лях В.И. Физическая культура 11 кл. Просвещение, 2012 г.</w:t>
            </w:r>
          </w:p>
          <w:p w:rsidR="00967FB3" w:rsidRPr="00090A2F" w:rsidRDefault="00967FB3" w:rsidP="008512A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7FB3" w:rsidRPr="00090A2F" w:rsidTr="002A4715">
        <w:trPr>
          <w:trHeight w:val="1024"/>
        </w:trPr>
        <w:tc>
          <w:tcPr>
            <w:tcW w:w="1629" w:type="dxa"/>
            <w:vMerge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7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6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Рабочая программа  по ред. </w:t>
            </w:r>
            <w:proofErr w:type="spellStart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А.Т.Смирнова</w:t>
            </w:r>
            <w:proofErr w:type="spellEnd"/>
            <w:r w:rsidRPr="00090A2F">
              <w:rPr>
                <w:rFonts w:ascii="Times New Roman" w:hAnsi="Times New Roman"/>
                <w:color w:val="000000"/>
                <w:sz w:val="24"/>
                <w:szCs w:val="24"/>
              </w:rPr>
              <w:t>, 2010  год</w:t>
            </w:r>
          </w:p>
        </w:tc>
        <w:tc>
          <w:tcPr>
            <w:tcW w:w="2842" w:type="dxa"/>
          </w:tcPr>
          <w:p w:rsidR="00967FB3" w:rsidRPr="00090A2F" w:rsidRDefault="00967FB3" w:rsidP="00337B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A2F">
              <w:rPr>
                <w:rFonts w:ascii="Times New Roman" w:hAnsi="Times New Roman"/>
                <w:sz w:val="24"/>
                <w:szCs w:val="24"/>
              </w:rPr>
              <w:t>В.М.Чаругин</w:t>
            </w:r>
            <w:proofErr w:type="spellEnd"/>
            <w:r w:rsidRPr="00090A2F">
              <w:rPr>
                <w:rFonts w:ascii="Times New Roman" w:hAnsi="Times New Roman"/>
                <w:sz w:val="24"/>
                <w:szCs w:val="24"/>
              </w:rPr>
              <w:t>.  Астрономия. 10-11 кл. – Просвещение, 2018г.</w:t>
            </w:r>
          </w:p>
        </w:tc>
      </w:tr>
    </w:tbl>
    <w:p w:rsidR="005A6A49" w:rsidRDefault="005A6A49" w:rsidP="005A6A49">
      <w:pPr>
        <w:rPr>
          <w:b/>
        </w:rPr>
      </w:pPr>
    </w:p>
    <w:p w:rsidR="005A6A49" w:rsidRDefault="005A6A49" w:rsidP="005A6A49">
      <w:pPr>
        <w:rPr>
          <w:b/>
        </w:rPr>
      </w:pPr>
    </w:p>
    <w:p w:rsidR="005A6A49" w:rsidRDefault="005A6A49" w:rsidP="005A6A49">
      <w:pPr>
        <w:spacing w:before="100" w:beforeAutospacing="1" w:after="100" w:afterAutospacing="1" w:line="240" w:lineRule="auto"/>
        <w:ind w:right="57"/>
        <w:rPr>
          <w:rFonts w:ascii="Times New Roman" w:hAnsi="Times New Roman"/>
          <w:b/>
        </w:rPr>
      </w:pPr>
    </w:p>
    <w:p w:rsidR="005A6A49" w:rsidRDefault="005A6A49" w:rsidP="005A6A49">
      <w:pPr>
        <w:spacing w:before="100" w:beforeAutospacing="1" w:after="100" w:afterAutospacing="1" w:line="240" w:lineRule="auto"/>
        <w:ind w:right="57"/>
        <w:rPr>
          <w:rFonts w:ascii="Times New Roman" w:hAnsi="Times New Roman"/>
          <w:b/>
        </w:rPr>
      </w:pPr>
    </w:p>
    <w:p w:rsidR="005A6A49" w:rsidRDefault="005A6A49" w:rsidP="005A6A49">
      <w:pPr>
        <w:spacing w:before="100" w:beforeAutospacing="1" w:after="100" w:afterAutospacing="1" w:line="240" w:lineRule="auto"/>
        <w:ind w:right="57"/>
        <w:rPr>
          <w:rFonts w:ascii="Times New Roman" w:hAnsi="Times New Roman"/>
          <w:b/>
        </w:rPr>
      </w:pPr>
    </w:p>
    <w:p w:rsidR="005A6A49" w:rsidRDefault="005A6A49" w:rsidP="005A6A49">
      <w:pPr>
        <w:spacing w:before="100" w:beforeAutospacing="1" w:after="100" w:afterAutospacing="1" w:line="240" w:lineRule="auto"/>
        <w:ind w:right="57"/>
        <w:rPr>
          <w:rFonts w:ascii="Times New Roman" w:hAnsi="Times New Roman"/>
          <w:b/>
        </w:rPr>
      </w:pPr>
    </w:p>
    <w:p w:rsidR="005A6A49" w:rsidRDefault="005A6A49" w:rsidP="005A6A49">
      <w:pPr>
        <w:spacing w:before="100" w:beforeAutospacing="1" w:after="100" w:afterAutospacing="1" w:line="240" w:lineRule="auto"/>
        <w:ind w:right="57"/>
        <w:rPr>
          <w:rFonts w:ascii="Times New Roman" w:hAnsi="Times New Roman"/>
          <w:b/>
        </w:rPr>
      </w:pPr>
    </w:p>
    <w:p w:rsidR="005A6A49" w:rsidRDefault="005A6A49" w:rsidP="005A6A49">
      <w:pPr>
        <w:spacing w:before="100" w:beforeAutospacing="1" w:after="100" w:afterAutospacing="1" w:line="240" w:lineRule="auto"/>
        <w:ind w:right="57"/>
        <w:rPr>
          <w:rFonts w:ascii="Times New Roman" w:hAnsi="Times New Roman"/>
          <w:b/>
        </w:rPr>
      </w:pPr>
    </w:p>
    <w:p w:rsidR="005A6A49" w:rsidRDefault="005A6A49" w:rsidP="005A6A49">
      <w:pPr>
        <w:spacing w:before="100" w:beforeAutospacing="1" w:after="100" w:afterAutospacing="1" w:line="240" w:lineRule="auto"/>
        <w:ind w:right="57"/>
        <w:rPr>
          <w:rFonts w:ascii="Times New Roman" w:hAnsi="Times New Roman"/>
          <w:b/>
        </w:rPr>
      </w:pPr>
    </w:p>
    <w:p w:rsidR="005A6A49" w:rsidRDefault="005A6A49" w:rsidP="005A6A49">
      <w:pPr>
        <w:spacing w:before="100" w:beforeAutospacing="1" w:after="100" w:afterAutospacing="1" w:line="240" w:lineRule="auto"/>
        <w:ind w:right="57"/>
        <w:rPr>
          <w:rFonts w:ascii="Times New Roman" w:hAnsi="Times New Roman"/>
          <w:b/>
        </w:rPr>
      </w:pPr>
    </w:p>
    <w:p w:rsidR="005A6A49" w:rsidRDefault="005A6A49" w:rsidP="005A6A49">
      <w:pPr>
        <w:spacing w:before="100" w:beforeAutospacing="1" w:after="100" w:afterAutospacing="1" w:line="240" w:lineRule="auto"/>
        <w:ind w:right="57"/>
        <w:rPr>
          <w:rFonts w:ascii="Times New Roman" w:hAnsi="Times New Roman"/>
          <w:b/>
        </w:rPr>
      </w:pPr>
    </w:p>
    <w:p w:rsidR="005A6A49" w:rsidRDefault="005A6A49" w:rsidP="005A6A49">
      <w:pPr>
        <w:spacing w:before="100" w:beforeAutospacing="1" w:after="100" w:afterAutospacing="1" w:line="240" w:lineRule="auto"/>
        <w:ind w:right="57"/>
        <w:rPr>
          <w:rFonts w:ascii="Times New Roman" w:hAnsi="Times New Roman"/>
          <w:b/>
        </w:rPr>
      </w:pPr>
    </w:p>
    <w:p w:rsidR="005A6A49" w:rsidRDefault="005A6A49" w:rsidP="005A6A49">
      <w:pPr>
        <w:spacing w:before="100" w:beforeAutospacing="1" w:after="100" w:afterAutospacing="1" w:line="240" w:lineRule="auto"/>
        <w:ind w:right="57"/>
        <w:rPr>
          <w:rFonts w:ascii="Times New Roman" w:hAnsi="Times New Roman"/>
          <w:b/>
        </w:rPr>
      </w:pPr>
    </w:p>
    <w:p w:rsidR="005A6A49" w:rsidRDefault="005A6A49" w:rsidP="005A6A49">
      <w:pPr>
        <w:spacing w:before="100" w:beforeAutospacing="1" w:after="100" w:afterAutospacing="1" w:line="240" w:lineRule="auto"/>
        <w:ind w:right="57"/>
        <w:rPr>
          <w:rFonts w:ascii="Times New Roman" w:hAnsi="Times New Roman"/>
          <w:b/>
        </w:rPr>
      </w:pPr>
    </w:p>
    <w:p w:rsidR="00090A2F" w:rsidRDefault="00090A2F" w:rsidP="005A6A49">
      <w:pPr>
        <w:spacing w:before="100" w:beforeAutospacing="1" w:after="100" w:afterAutospacing="1" w:line="240" w:lineRule="auto"/>
        <w:ind w:left="57" w:right="57"/>
        <w:jc w:val="center"/>
        <w:rPr>
          <w:rFonts w:ascii="Times New Roman" w:hAnsi="Times New Roman"/>
          <w:b/>
        </w:rPr>
      </w:pPr>
    </w:p>
    <w:p w:rsidR="00090A2F" w:rsidRDefault="00090A2F" w:rsidP="005A6A49">
      <w:pPr>
        <w:spacing w:before="100" w:beforeAutospacing="1" w:after="100" w:afterAutospacing="1" w:line="240" w:lineRule="auto"/>
        <w:ind w:left="57" w:right="57"/>
        <w:jc w:val="center"/>
        <w:rPr>
          <w:rFonts w:ascii="Times New Roman" w:hAnsi="Times New Roman"/>
          <w:b/>
        </w:rPr>
      </w:pPr>
    </w:p>
    <w:p w:rsidR="00090A2F" w:rsidRDefault="00090A2F" w:rsidP="005A6A49">
      <w:pPr>
        <w:spacing w:before="100" w:beforeAutospacing="1" w:after="100" w:afterAutospacing="1" w:line="240" w:lineRule="auto"/>
        <w:ind w:left="57" w:right="57"/>
        <w:jc w:val="center"/>
        <w:rPr>
          <w:rFonts w:ascii="Times New Roman" w:hAnsi="Times New Roman"/>
          <w:b/>
        </w:rPr>
      </w:pPr>
    </w:p>
    <w:p w:rsidR="00090A2F" w:rsidRDefault="00090A2F" w:rsidP="005A6A49">
      <w:pPr>
        <w:spacing w:before="100" w:beforeAutospacing="1" w:after="100" w:afterAutospacing="1" w:line="240" w:lineRule="auto"/>
        <w:ind w:left="57" w:right="57"/>
        <w:jc w:val="center"/>
        <w:rPr>
          <w:rFonts w:ascii="Times New Roman" w:hAnsi="Times New Roman"/>
          <w:b/>
        </w:rPr>
      </w:pPr>
    </w:p>
    <w:sectPr w:rsidR="00090A2F" w:rsidSect="00337BCC">
      <w:footerReference w:type="even" r:id="rId9"/>
      <w:footerReference w:type="default" r:id="rId10"/>
      <w:pgSz w:w="11906" w:h="16838"/>
      <w:pgMar w:top="53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047" w:rsidRDefault="00696047">
      <w:pPr>
        <w:spacing w:after="0" w:line="240" w:lineRule="auto"/>
      </w:pPr>
      <w:r>
        <w:separator/>
      </w:r>
    </w:p>
  </w:endnote>
  <w:endnote w:type="continuationSeparator" w:id="0">
    <w:p w:rsidR="00696047" w:rsidRDefault="00696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84A" w:rsidRDefault="0099384A" w:rsidP="00337BC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9384A" w:rsidRDefault="0099384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84A" w:rsidRDefault="0099384A" w:rsidP="00337BC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3695D">
      <w:rPr>
        <w:rStyle w:val="ab"/>
        <w:noProof/>
      </w:rPr>
      <w:t>2</w:t>
    </w:r>
    <w:r>
      <w:rPr>
        <w:rStyle w:val="ab"/>
      </w:rPr>
      <w:fldChar w:fldCharType="end"/>
    </w:r>
  </w:p>
  <w:p w:rsidR="0099384A" w:rsidRDefault="009938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047" w:rsidRDefault="00696047">
      <w:pPr>
        <w:spacing w:after="0" w:line="240" w:lineRule="auto"/>
      </w:pPr>
      <w:r>
        <w:separator/>
      </w:r>
    </w:p>
  </w:footnote>
  <w:footnote w:type="continuationSeparator" w:id="0">
    <w:p w:rsidR="00696047" w:rsidRDefault="006960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DC8"/>
    <w:multiLevelType w:val="hybridMultilevel"/>
    <w:tmpl w:val="98CC6DEA"/>
    <w:lvl w:ilvl="0" w:tplc="2A9619D0">
      <w:start w:val="1"/>
      <w:numFmt w:val="decimal"/>
      <w:lvlText w:val="%1."/>
      <w:lvlJc w:val="left"/>
    </w:lvl>
    <w:lvl w:ilvl="1" w:tplc="98963D3A">
      <w:numFmt w:val="decimal"/>
      <w:lvlText w:val=""/>
      <w:lvlJc w:val="left"/>
    </w:lvl>
    <w:lvl w:ilvl="2" w:tplc="4E7C6E28">
      <w:numFmt w:val="decimal"/>
      <w:lvlText w:val=""/>
      <w:lvlJc w:val="left"/>
    </w:lvl>
    <w:lvl w:ilvl="3" w:tplc="4E72E832">
      <w:numFmt w:val="decimal"/>
      <w:lvlText w:val=""/>
      <w:lvlJc w:val="left"/>
    </w:lvl>
    <w:lvl w:ilvl="4" w:tplc="4404CA10">
      <w:numFmt w:val="decimal"/>
      <w:lvlText w:val=""/>
      <w:lvlJc w:val="left"/>
    </w:lvl>
    <w:lvl w:ilvl="5" w:tplc="532AFBC4">
      <w:numFmt w:val="decimal"/>
      <w:lvlText w:val=""/>
      <w:lvlJc w:val="left"/>
    </w:lvl>
    <w:lvl w:ilvl="6" w:tplc="4E70A3C2">
      <w:numFmt w:val="decimal"/>
      <w:lvlText w:val=""/>
      <w:lvlJc w:val="left"/>
    </w:lvl>
    <w:lvl w:ilvl="7" w:tplc="EA102C5A">
      <w:numFmt w:val="decimal"/>
      <w:lvlText w:val=""/>
      <w:lvlJc w:val="left"/>
    </w:lvl>
    <w:lvl w:ilvl="8" w:tplc="E5D4B48E">
      <w:numFmt w:val="decimal"/>
      <w:lvlText w:val=""/>
      <w:lvlJc w:val="left"/>
    </w:lvl>
  </w:abstractNum>
  <w:abstractNum w:abstractNumId="1">
    <w:nsid w:val="00006443"/>
    <w:multiLevelType w:val="hybridMultilevel"/>
    <w:tmpl w:val="2566FE26"/>
    <w:lvl w:ilvl="0" w:tplc="8208F674">
      <w:start w:val="13"/>
      <w:numFmt w:val="decimal"/>
      <w:lvlText w:val="%1."/>
      <w:lvlJc w:val="left"/>
    </w:lvl>
    <w:lvl w:ilvl="1" w:tplc="4088179E">
      <w:numFmt w:val="decimal"/>
      <w:lvlText w:val=""/>
      <w:lvlJc w:val="left"/>
    </w:lvl>
    <w:lvl w:ilvl="2" w:tplc="692AFD76">
      <w:numFmt w:val="decimal"/>
      <w:lvlText w:val=""/>
      <w:lvlJc w:val="left"/>
    </w:lvl>
    <w:lvl w:ilvl="3" w:tplc="4A18D33E">
      <w:numFmt w:val="decimal"/>
      <w:lvlText w:val=""/>
      <w:lvlJc w:val="left"/>
    </w:lvl>
    <w:lvl w:ilvl="4" w:tplc="A25A08D2">
      <w:numFmt w:val="decimal"/>
      <w:lvlText w:val=""/>
      <w:lvlJc w:val="left"/>
    </w:lvl>
    <w:lvl w:ilvl="5" w:tplc="AC70D62A">
      <w:numFmt w:val="decimal"/>
      <w:lvlText w:val=""/>
      <w:lvlJc w:val="left"/>
    </w:lvl>
    <w:lvl w:ilvl="6" w:tplc="BFBC3738">
      <w:numFmt w:val="decimal"/>
      <w:lvlText w:val=""/>
      <w:lvlJc w:val="left"/>
    </w:lvl>
    <w:lvl w:ilvl="7" w:tplc="EB9667C2">
      <w:numFmt w:val="decimal"/>
      <w:lvlText w:val=""/>
      <w:lvlJc w:val="left"/>
    </w:lvl>
    <w:lvl w:ilvl="8" w:tplc="FAEE1E08">
      <w:numFmt w:val="decimal"/>
      <w:lvlText w:val=""/>
      <w:lvlJc w:val="left"/>
    </w:lvl>
  </w:abstractNum>
  <w:abstractNum w:abstractNumId="2">
    <w:nsid w:val="000072AE"/>
    <w:multiLevelType w:val="hybridMultilevel"/>
    <w:tmpl w:val="FFFFFFFF"/>
    <w:lvl w:ilvl="0" w:tplc="87068876">
      <w:start w:val="1"/>
      <w:numFmt w:val="bullet"/>
      <w:lvlText w:val="ООО"/>
      <w:lvlJc w:val="left"/>
    </w:lvl>
    <w:lvl w:ilvl="1" w:tplc="9AB487C8">
      <w:start w:val="1"/>
      <w:numFmt w:val="bullet"/>
      <w:lvlText w:val=""/>
      <w:lvlJc w:val="left"/>
    </w:lvl>
    <w:lvl w:ilvl="2" w:tplc="7F709212">
      <w:start w:val="1"/>
      <w:numFmt w:val="bullet"/>
      <w:lvlText w:val="В"/>
      <w:lvlJc w:val="left"/>
    </w:lvl>
    <w:lvl w:ilvl="3" w:tplc="3A5AF45A">
      <w:numFmt w:val="decimal"/>
      <w:lvlText w:val=""/>
      <w:lvlJc w:val="left"/>
      <w:rPr>
        <w:rFonts w:cs="Times New Roman"/>
      </w:rPr>
    </w:lvl>
    <w:lvl w:ilvl="4" w:tplc="C0D09264">
      <w:numFmt w:val="decimal"/>
      <w:lvlText w:val=""/>
      <w:lvlJc w:val="left"/>
      <w:rPr>
        <w:rFonts w:cs="Times New Roman"/>
      </w:rPr>
    </w:lvl>
    <w:lvl w:ilvl="5" w:tplc="7B666C48">
      <w:numFmt w:val="decimal"/>
      <w:lvlText w:val=""/>
      <w:lvlJc w:val="left"/>
      <w:rPr>
        <w:rFonts w:cs="Times New Roman"/>
      </w:rPr>
    </w:lvl>
    <w:lvl w:ilvl="6" w:tplc="A15E13F0">
      <w:numFmt w:val="decimal"/>
      <w:lvlText w:val=""/>
      <w:lvlJc w:val="left"/>
      <w:rPr>
        <w:rFonts w:cs="Times New Roman"/>
      </w:rPr>
    </w:lvl>
    <w:lvl w:ilvl="7" w:tplc="38D48E9E">
      <w:numFmt w:val="decimal"/>
      <w:lvlText w:val=""/>
      <w:lvlJc w:val="left"/>
      <w:rPr>
        <w:rFonts w:cs="Times New Roman"/>
      </w:rPr>
    </w:lvl>
    <w:lvl w:ilvl="8" w:tplc="C004E3A4">
      <w:numFmt w:val="decimal"/>
      <w:lvlText w:val=""/>
      <w:lvlJc w:val="left"/>
      <w:rPr>
        <w:rFonts w:cs="Times New Roman"/>
      </w:rPr>
    </w:lvl>
  </w:abstractNum>
  <w:abstractNum w:abstractNumId="3">
    <w:nsid w:val="04B12FDD"/>
    <w:multiLevelType w:val="hybridMultilevel"/>
    <w:tmpl w:val="BBA2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95147D"/>
    <w:multiLevelType w:val="hybridMultilevel"/>
    <w:tmpl w:val="7BD29CD6"/>
    <w:lvl w:ilvl="0" w:tplc="3920DC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AAED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1C31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3EB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7AE9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A6B9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5AB4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04C7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9EE1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F36CC"/>
    <w:multiLevelType w:val="hybridMultilevel"/>
    <w:tmpl w:val="023AA40E"/>
    <w:lvl w:ilvl="0" w:tplc="24728FA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96407868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AF1E899E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2C80B12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3926102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91CB822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A11C2FB2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2A7C3AD4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68B216CA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">
    <w:nsid w:val="26FF3AED"/>
    <w:multiLevelType w:val="hybridMultilevel"/>
    <w:tmpl w:val="621A1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287CA1"/>
    <w:multiLevelType w:val="hybridMultilevel"/>
    <w:tmpl w:val="A16AD67A"/>
    <w:lvl w:ilvl="0" w:tplc="80D01164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AD1987"/>
    <w:multiLevelType w:val="hybridMultilevel"/>
    <w:tmpl w:val="531CE3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E7DBF"/>
    <w:multiLevelType w:val="hybridMultilevel"/>
    <w:tmpl w:val="ACC2120E"/>
    <w:lvl w:ilvl="0" w:tplc="539AC10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59711C6D"/>
    <w:multiLevelType w:val="hybridMultilevel"/>
    <w:tmpl w:val="1FA43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7E7D55"/>
    <w:multiLevelType w:val="multilevel"/>
    <w:tmpl w:val="E2FEC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411BC3"/>
    <w:multiLevelType w:val="hybridMultilevel"/>
    <w:tmpl w:val="10D6518C"/>
    <w:lvl w:ilvl="0" w:tplc="DEFAE0F8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C50B10"/>
    <w:multiLevelType w:val="hybridMultilevel"/>
    <w:tmpl w:val="CD280DCA"/>
    <w:lvl w:ilvl="0" w:tplc="9B441F0C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5F82EF6">
      <w:numFmt w:val="bullet"/>
      <w:lvlText w:val="•"/>
      <w:lvlJc w:val="left"/>
      <w:pPr>
        <w:ind w:left="1724" w:hanging="360"/>
      </w:pPr>
      <w:rPr>
        <w:rFonts w:hint="default"/>
        <w:lang w:val="ru-RU" w:eastAsia="ru-RU" w:bidi="ru-RU"/>
      </w:rPr>
    </w:lvl>
    <w:lvl w:ilvl="2" w:tplc="FBFC78BE">
      <w:numFmt w:val="bullet"/>
      <w:lvlText w:val="•"/>
      <w:lvlJc w:val="left"/>
      <w:pPr>
        <w:ind w:left="2608" w:hanging="360"/>
      </w:pPr>
      <w:rPr>
        <w:rFonts w:hint="default"/>
        <w:lang w:val="ru-RU" w:eastAsia="ru-RU" w:bidi="ru-RU"/>
      </w:rPr>
    </w:lvl>
    <w:lvl w:ilvl="3" w:tplc="829AE39E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4" w:tplc="CA8AC242">
      <w:numFmt w:val="bullet"/>
      <w:lvlText w:val="•"/>
      <w:lvlJc w:val="left"/>
      <w:pPr>
        <w:ind w:left="4377" w:hanging="360"/>
      </w:pPr>
      <w:rPr>
        <w:rFonts w:hint="default"/>
        <w:lang w:val="ru-RU" w:eastAsia="ru-RU" w:bidi="ru-RU"/>
      </w:rPr>
    </w:lvl>
    <w:lvl w:ilvl="5" w:tplc="E67CE5CA">
      <w:numFmt w:val="bullet"/>
      <w:lvlText w:val="•"/>
      <w:lvlJc w:val="left"/>
      <w:pPr>
        <w:ind w:left="5262" w:hanging="360"/>
      </w:pPr>
      <w:rPr>
        <w:rFonts w:hint="default"/>
        <w:lang w:val="ru-RU" w:eastAsia="ru-RU" w:bidi="ru-RU"/>
      </w:rPr>
    </w:lvl>
    <w:lvl w:ilvl="6" w:tplc="2182DD58">
      <w:numFmt w:val="bullet"/>
      <w:lvlText w:val="•"/>
      <w:lvlJc w:val="left"/>
      <w:pPr>
        <w:ind w:left="6146" w:hanging="360"/>
      </w:pPr>
      <w:rPr>
        <w:rFonts w:hint="default"/>
        <w:lang w:val="ru-RU" w:eastAsia="ru-RU" w:bidi="ru-RU"/>
      </w:rPr>
    </w:lvl>
    <w:lvl w:ilvl="7" w:tplc="184C6182">
      <w:numFmt w:val="bullet"/>
      <w:lvlText w:val="•"/>
      <w:lvlJc w:val="left"/>
      <w:pPr>
        <w:ind w:left="7030" w:hanging="360"/>
      </w:pPr>
      <w:rPr>
        <w:rFonts w:hint="default"/>
        <w:lang w:val="ru-RU" w:eastAsia="ru-RU" w:bidi="ru-RU"/>
      </w:rPr>
    </w:lvl>
    <w:lvl w:ilvl="8" w:tplc="10F85FD6">
      <w:numFmt w:val="bullet"/>
      <w:lvlText w:val="•"/>
      <w:lvlJc w:val="left"/>
      <w:pPr>
        <w:ind w:left="7915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11"/>
  </w:num>
  <w:num w:numId="5">
    <w:abstractNumId w:val="6"/>
  </w:num>
  <w:num w:numId="6">
    <w:abstractNumId w:val="5"/>
  </w:num>
  <w:num w:numId="7">
    <w:abstractNumId w:val="4"/>
  </w:num>
  <w:num w:numId="8">
    <w:abstractNumId w:val="9"/>
  </w:num>
  <w:num w:numId="9">
    <w:abstractNumId w:val="7"/>
  </w:num>
  <w:num w:numId="10">
    <w:abstractNumId w:val="2"/>
  </w:num>
  <w:num w:numId="11">
    <w:abstractNumId w:val="0"/>
  </w:num>
  <w:num w:numId="12">
    <w:abstractNumId w:val="1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A49"/>
    <w:rsid w:val="00030501"/>
    <w:rsid w:val="00090A2F"/>
    <w:rsid w:val="001322F5"/>
    <w:rsid w:val="0023695D"/>
    <w:rsid w:val="002423C5"/>
    <w:rsid w:val="00252488"/>
    <w:rsid w:val="002A4715"/>
    <w:rsid w:val="00306600"/>
    <w:rsid w:val="00324295"/>
    <w:rsid w:val="00337BCC"/>
    <w:rsid w:val="003D0A66"/>
    <w:rsid w:val="004059DF"/>
    <w:rsid w:val="004F7B7D"/>
    <w:rsid w:val="005613A1"/>
    <w:rsid w:val="005A6A49"/>
    <w:rsid w:val="005E3D41"/>
    <w:rsid w:val="00642801"/>
    <w:rsid w:val="00696047"/>
    <w:rsid w:val="00842E5D"/>
    <w:rsid w:val="008512AB"/>
    <w:rsid w:val="008640E5"/>
    <w:rsid w:val="00967FB3"/>
    <w:rsid w:val="0099384A"/>
    <w:rsid w:val="009C7CCD"/>
    <w:rsid w:val="009D3246"/>
    <w:rsid w:val="00A8055A"/>
    <w:rsid w:val="00AD3197"/>
    <w:rsid w:val="00AE28A2"/>
    <w:rsid w:val="00B1307C"/>
    <w:rsid w:val="00C51F7A"/>
    <w:rsid w:val="00D54ED0"/>
    <w:rsid w:val="00DB739E"/>
    <w:rsid w:val="00E827E6"/>
    <w:rsid w:val="00E900DC"/>
    <w:rsid w:val="00EC1EDA"/>
    <w:rsid w:val="00F5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A4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5A6A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A6A4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A6A49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A6A49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5A6A4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A6A49"/>
    <w:rPr>
      <w:rFonts w:ascii="Arial" w:eastAsia="Calibri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5A6A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Title">
    <w:name w:val="ConsTitle"/>
    <w:uiPriority w:val="99"/>
    <w:rsid w:val="005A6A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5A6A49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grame">
    <w:name w:val="grame"/>
    <w:basedOn w:val="a0"/>
    <w:uiPriority w:val="99"/>
    <w:rsid w:val="005A6A49"/>
  </w:style>
  <w:style w:type="character" w:styleId="a5">
    <w:name w:val="Emphasis"/>
    <w:uiPriority w:val="99"/>
    <w:qFormat/>
    <w:rsid w:val="005A6A4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A6A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6A49"/>
    <w:rPr>
      <w:rFonts w:ascii="Tahoma" w:eastAsia="Calibri" w:hAnsi="Tahoma" w:cs="Times New Roman"/>
      <w:sz w:val="16"/>
      <w:szCs w:val="16"/>
    </w:rPr>
  </w:style>
  <w:style w:type="character" w:styleId="a8">
    <w:name w:val="Hyperlink"/>
    <w:uiPriority w:val="99"/>
    <w:semiHidden/>
    <w:unhideWhenUsed/>
    <w:rsid w:val="005A6A49"/>
    <w:rPr>
      <w:color w:val="0000FF"/>
      <w:u w:val="single"/>
    </w:rPr>
  </w:style>
  <w:style w:type="character" w:customStyle="1" w:styleId="font23">
    <w:name w:val="font23"/>
    <w:basedOn w:val="a0"/>
    <w:uiPriority w:val="99"/>
    <w:rsid w:val="005A6A49"/>
  </w:style>
  <w:style w:type="paragraph" w:styleId="31">
    <w:name w:val="Body Text 3"/>
    <w:basedOn w:val="a"/>
    <w:link w:val="32"/>
    <w:uiPriority w:val="99"/>
    <w:rsid w:val="005A6A4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5A6A49"/>
    <w:rPr>
      <w:rFonts w:ascii="Calibri" w:eastAsia="Calibri" w:hAnsi="Calibri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5A6A4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6A49"/>
    <w:rPr>
      <w:rFonts w:ascii="Calibri" w:eastAsia="Calibri" w:hAnsi="Calibri" w:cs="Times New Roman"/>
    </w:rPr>
  </w:style>
  <w:style w:type="character" w:styleId="ab">
    <w:name w:val="page number"/>
    <w:basedOn w:val="a0"/>
    <w:uiPriority w:val="99"/>
    <w:rsid w:val="005A6A49"/>
  </w:style>
  <w:style w:type="paragraph" w:customStyle="1" w:styleId="Default">
    <w:name w:val="Default"/>
    <w:uiPriority w:val="99"/>
    <w:rsid w:val="005A6A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A6A49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5A6A49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uiPriority w:val="99"/>
    <w:rsid w:val="005A6A49"/>
    <w:rPr>
      <w:rFonts w:ascii="Times New Roman" w:hAnsi="Times New Roman" w:cs="Times New Roman"/>
      <w:b/>
      <w:bCs/>
      <w:sz w:val="20"/>
      <w:szCs w:val="20"/>
    </w:rPr>
  </w:style>
  <w:style w:type="paragraph" w:customStyle="1" w:styleId="11">
    <w:name w:val="Абзац списка1"/>
    <w:basedOn w:val="a"/>
    <w:uiPriority w:val="99"/>
    <w:rsid w:val="005A6A49"/>
    <w:pPr>
      <w:ind w:left="720"/>
      <w:contextualSpacing/>
    </w:pPr>
  </w:style>
  <w:style w:type="paragraph" w:styleId="ac">
    <w:name w:val="List Paragraph"/>
    <w:basedOn w:val="a"/>
    <w:uiPriority w:val="99"/>
    <w:qFormat/>
    <w:rsid w:val="005A6A4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5A6A4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5A6A49"/>
  </w:style>
  <w:style w:type="numbering" w:customStyle="1" w:styleId="12">
    <w:name w:val="Нет списка1"/>
    <w:next w:val="a2"/>
    <w:uiPriority w:val="99"/>
    <w:semiHidden/>
    <w:unhideWhenUsed/>
    <w:rsid w:val="005A6A49"/>
  </w:style>
  <w:style w:type="table" w:customStyle="1" w:styleId="13">
    <w:name w:val="Сетка таблицы1"/>
    <w:basedOn w:val="a1"/>
    <w:next w:val="a3"/>
    <w:uiPriority w:val="99"/>
    <w:rsid w:val="005A6A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e">
    <w:name w:val="Основной"/>
    <w:basedOn w:val="a"/>
    <w:link w:val="af"/>
    <w:rsid w:val="005A6A49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f">
    <w:name w:val="Основной Знак"/>
    <w:link w:val="ae"/>
    <w:locked/>
    <w:rsid w:val="005A6A4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33">
    <w:name w:val="toc 3"/>
    <w:basedOn w:val="a"/>
    <w:next w:val="a"/>
    <w:autoRedefine/>
    <w:rsid w:val="005A6A49"/>
    <w:pPr>
      <w:tabs>
        <w:tab w:val="left" w:pos="1843"/>
        <w:tab w:val="right" w:leader="dot" w:pos="9496"/>
      </w:tabs>
      <w:spacing w:after="0" w:line="240" w:lineRule="auto"/>
      <w:ind w:left="993"/>
      <w:jc w:val="both"/>
    </w:pPr>
    <w:rPr>
      <w:rFonts w:ascii="Times New Roman" w:eastAsia="Times New Roman" w:hAnsi="Times New Roman"/>
      <w:b/>
      <w:sz w:val="28"/>
      <w:szCs w:val="28"/>
    </w:rPr>
  </w:style>
  <w:style w:type="paragraph" w:customStyle="1" w:styleId="pboth">
    <w:name w:val="pboth"/>
    <w:basedOn w:val="a"/>
    <w:rsid w:val="005A6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A6A49"/>
  </w:style>
  <w:style w:type="numbering" w:customStyle="1" w:styleId="110">
    <w:name w:val="Нет списка11"/>
    <w:next w:val="a2"/>
    <w:uiPriority w:val="99"/>
    <w:semiHidden/>
    <w:unhideWhenUsed/>
    <w:rsid w:val="005A6A49"/>
  </w:style>
  <w:style w:type="numbering" w:customStyle="1" w:styleId="111">
    <w:name w:val="Нет списка111"/>
    <w:next w:val="a2"/>
    <w:uiPriority w:val="99"/>
    <w:semiHidden/>
    <w:unhideWhenUsed/>
    <w:rsid w:val="005A6A49"/>
  </w:style>
  <w:style w:type="numbering" w:customStyle="1" w:styleId="34">
    <w:name w:val="Нет списка3"/>
    <w:next w:val="a2"/>
    <w:uiPriority w:val="99"/>
    <w:semiHidden/>
    <w:unhideWhenUsed/>
    <w:rsid w:val="005A6A49"/>
  </w:style>
  <w:style w:type="numbering" w:customStyle="1" w:styleId="120">
    <w:name w:val="Нет списка12"/>
    <w:next w:val="a2"/>
    <w:uiPriority w:val="99"/>
    <w:semiHidden/>
    <w:unhideWhenUsed/>
    <w:rsid w:val="005A6A49"/>
  </w:style>
  <w:style w:type="table" w:customStyle="1" w:styleId="22">
    <w:name w:val="Сетка таблицы2"/>
    <w:basedOn w:val="a1"/>
    <w:next w:val="a3"/>
    <w:uiPriority w:val="59"/>
    <w:rsid w:val="005A6A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5A6A49"/>
  </w:style>
  <w:style w:type="table" w:customStyle="1" w:styleId="113">
    <w:name w:val="Сетка таблицы11"/>
    <w:basedOn w:val="a1"/>
    <w:next w:val="a3"/>
    <w:uiPriority w:val="99"/>
    <w:rsid w:val="005A6A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A4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5A6A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A6A4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A6A49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A6A49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5A6A4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A6A49"/>
    <w:rPr>
      <w:rFonts w:ascii="Arial" w:eastAsia="Calibri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5A6A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Title">
    <w:name w:val="ConsTitle"/>
    <w:uiPriority w:val="99"/>
    <w:rsid w:val="005A6A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5A6A49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grame">
    <w:name w:val="grame"/>
    <w:basedOn w:val="a0"/>
    <w:uiPriority w:val="99"/>
    <w:rsid w:val="005A6A49"/>
  </w:style>
  <w:style w:type="character" w:styleId="a5">
    <w:name w:val="Emphasis"/>
    <w:uiPriority w:val="99"/>
    <w:qFormat/>
    <w:rsid w:val="005A6A4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A6A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6A49"/>
    <w:rPr>
      <w:rFonts w:ascii="Tahoma" w:eastAsia="Calibri" w:hAnsi="Tahoma" w:cs="Times New Roman"/>
      <w:sz w:val="16"/>
      <w:szCs w:val="16"/>
    </w:rPr>
  </w:style>
  <w:style w:type="character" w:styleId="a8">
    <w:name w:val="Hyperlink"/>
    <w:uiPriority w:val="99"/>
    <w:semiHidden/>
    <w:unhideWhenUsed/>
    <w:rsid w:val="005A6A49"/>
    <w:rPr>
      <w:color w:val="0000FF"/>
      <w:u w:val="single"/>
    </w:rPr>
  </w:style>
  <w:style w:type="character" w:customStyle="1" w:styleId="font23">
    <w:name w:val="font23"/>
    <w:basedOn w:val="a0"/>
    <w:uiPriority w:val="99"/>
    <w:rsid w:val="005A6A49"/>
  </w:style>
  <w:style w:type="paragraph" w:styleId="31">
    <w:name w:val="Body Text 3"/>
    <w:basedOn w:val="a"/>
    <w:link w:val="32"/>
    <w:uiPriority w:val="99"/>
    <w:rsid w:val="005A6A4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5A6A49"/>
    <w:rPr>
      <w:rFonts w:ascii="Calibri" w:eastAsia="Calibri" w:hAnsi="Calibri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5A6A4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6A49"/>
    <w:rPr>
      <w:rFonts w:ascii="Calibri" w:eastAsia="Calibri" w:hAnsi="Calibri" w:cs="Times New Roman"/>
    </w:rPr>
  </w:style>
  <w:style w:type="character" w:styleId="ab">
    <w:name w:val="page number"/>
    <w:basedOn w:val="a0"/>
    <w:uiPriority w:val="99"/>
    <w:rsid w:val="005A6A49"/>
  </w:style>
  <w:style w:type="paragraph" w:customStyle="1" w:styleId="Default">
    <w:name w:val="Default"/>
    <w:uiPriority w:val="99"/>
    <w:rsid w:val="005A6A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A6A49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5A6A49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uiPriority w:val="99"/>
    <w:rsid w:val="005A6A49"/>
    <w:rPr>
      <w:rFonts w:ascii="Times New Roman" w:hAnsi="Times New Roman" w:cs="Times New Roman"/>
      <w:b/>
      <w:bCs/>
      <w:sz w:val="20"/>
      <w:szCs w:val="20"/>
    </w:rPr>
  </w:style>
  <w:style w:type="paragraph" w:customStyle="1" w:styleId="11">
    <w:name w:val="Абзац списка1"/>
    <w:basedOn w:val="a"/>
    <w:uiPriority w:val="99"/>
    <w:rsid w:val="005A6A49"/>
    <w:pPr>
      <w:ind w:left="720"/>
      <w:contextualSpacing/>
    </w:pPr>
  </w:style>
  <w:style w:type="paragraph" w:styleId="ac">
    <w:name w:val="List Paragraph"/>
    <w:basedOn w:val="a"/>
    <w:uiPriority w:val="99"/>
    <w:qFormat/>
    <w:rsid w:val="005A6A4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5A6A4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5A6A49"/>
  </w:style>
  <w:style w:type="numbering" w:customStyle="1" w:styleId="12">
    <w:name w:val="Нет списка1"/>
    <w:next w:val="a2"/>
    <w:uiPriority w:val="99"/>
    <w:semiHidden/>
    <w:unhideWhenUsed/>
    <w:rsid w:val="005A6A49"/>
  </w:style>
  <w:style w:type="table" w:customStyle="1" w:styleId="13">
    <w:name w:val="Сетка таблицы1"/>
    <w:basedOn w:val="a1"/>
    <w:next w:val="a3"/>
    <w:uiPriority w:val="99"/>
    <w:rsid w:val="005A6A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e">
    <w:name w:val="Основной"/>
    <w:basedOn w:val="a"/>
    <w:link w:val="af"/>
    <w:rsid w:val="005A6A49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f">
    <w:name w:val="Основной Знак"/>
    <w:link w:val="ae"/>
    <w:locked/>
    <w:rsid w:val="005A6A4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33">
    <w:name w:val="toc 3"/>
    <w:basedOn w:val="a"/>
    <w:next w:val="a"/>
    <w:autoRedefine/>
    <w:rsid w:val="005A6A49"/>
    <w:pPr>
      <w:tabs>
        <w:tab w:val="left" w:pos="1843"/>
        <w:tab w:val="right" w:leader="dot" w:pos="9496"/>
      </w:tabs>
      <w:spacing w:after="0" w:line="240" w:lineRule="auto"/>
      <w:ind w:left="993"/>
      <w:jc w:val="both"/>
    </w:pPr>
    <w:rPr>
      <w:rFonts w:ascii="Times New Roman" w:eastAsia="Times New Roman" w:hAnsi="Times New Roman"/>
      <w:b/>
      <w:sz w:val="28"/>
      <w:szCs w:val="28"/>
    </w:rPr>
  </w:style>
  <w:style w:type="paragraph" w:customStyle="1" w:styleId="pboth">
    <w:name w:val="pboth"/>
    <w:basedOn w:val="a"/>
    <w:rsid w:val="005A6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A6A49"/>
  </w:style>
  <w:style w:type="numbering" w:customStyle="1" w:styleId="110">
    <w:name w:val="Нет списка11"/>
    <w:next w:val="a2"/>
    <w:uiPriority w:val="99"/>
    <w:semiHidden/>
    <w:unhideWhenUsed/>
    <w:rsid w:val="005A6A49"/>
  </w:style>
  <w:style w:type="numbering" w:customStyle="1" w:styleId="111">
    <w:name w:val="Нет списка111"/>
    <w:next w:val="a2"/>
    <w:uiPriority w:val="99"/>
    <w:semiHidden/>
    <w:unhideWhenUsed/>
    <w:rsid w:val="005A6A49"/>
  </w:style>
  <w:style w:type="numbering" w:customStyle="1" w:styleId="34">
    <w:name w:val="Нет списка3"/>
    <w:next w:val="a2"/>
    <w:uiPriority w:val="99"/>
    <w:semiHidden/>
    <w:unhideWhenUsed/>
    <w:rsid w:val="005A6A49"/>
  </w:style>
  <w:style w:type="numbering" w:customStyle="1" w:styleId="120">
    <w:name w:val="Нет списка12"/>
    <w:next w:val="a2"/>
    <w:uiPriority w:val="99"/>
    <w:semiHidden/>
    <w:unhideWhenUsed/>
    <w:rsid w:val="005A6A49"/>
  </w:style>
  <w:style w:type="table" w:customStyle="1" w:styleId="22">
    <w:name w:val="Сетка таблицы2"/>
    <w:basedOn w:val="a1"/>
    <w:next w:val="a3"/>
    <w:uiPriority w:val="59"/>
    <w:rsid w:val="005A6A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5A6A49"/>
  </w:style>
  <w:style w:type="table" w:customStyle="1" w:styleId="113">
    <w:name w:val="Сетка таблицы11"/>
    <w:basedOn w:val="a1"/>
    <w:next w:val="a3"/>
    <w:uiPriority w:val="99"/>
    <w:rsid w:val="005A6A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0A7DF1-8650-4C98-A05C-D33388831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3638</Words>
  <Characters>20741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3</cp:lastModifiedBy>
  <cp:revision>2</cp:revision>
  <cp:lastPrinted>2021-09-06T19:39:00Z</cp:lastPrinted>
  <dcterms:created xsi:type="dcterms:W3CDTF">2022-02-21T14:34:00Z</dcterms:created>
  <dcterms:modified xsi:type="dcterms:W3CDTF">2022-02-21T14:34:00Z</dcterms:modified>
</cp:coreProperties>
</file>